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F" w:rsidRPr="00A90C09" w:rsidRDefault="00122EEA" w:rsidP="00F45D6F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Выписка из протокола № 11 от 18.12.2019</w:t>
      </w:r>
    </w:p>
    <w:p w:rsidR="00711B63" w:rsidRDefault="00730C3D" w:rsidP="0059391D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 w:rsidRPr="00A90C09">
        <w:rPr>
          <w:rFonts w:ascii="Times New Roman" w:hAnsi="Times New Roman"/>
          <w:sz w:val="27"/>
          <w:szCs w:val="27"/>
        </w:rPr>
        <w:t xml:space="preserve">заседания комиссии по установлению необходимости </w:t>
      </w:r>
      <w:r w:rsidR="00F45D6F" w:rsidRPr="00A90C09">
        <w:rPr>
          <w:rFonts w:ascii="Times New Roman" w:hAnsi="Times New Roman"/>
          <w:sz w:val="27"/>
          <w:szCs w:val="27"/>
        </w:rPr>
        <w:t>(</w:t>
      </w:r>
      <w:r w:rsidRPr="00A90C09">
        <w:rPr>
          <w:rFonts w:ascii="Times New Roman" w:hAnsi="Times New Roman"/>
          <w:sz w:val="27"/>
          <w:szCs w:val="27"/>
        </w:rPr>
        <w:t>отсутствия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необходимости) проведения капитального ремонта общего</w:t>
      </w:r>
      <w:r w:rsidR="00711B63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имущества в многоквартирных домах, расположенных на территории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Ленинградской области</w:t>
      </w:r>
    </w:p>
    <w:p w:rsidR="0059391D" w:rsidRPr="0059391D" w:rsidRDefault="0059391D" w:rsidP="0059391D">
      <w:pPr>
        <w:pStyle w:val="a9"/>
        <w:spacing w:line="240" w:lineRule="auto"/>
        <w:ind w:left="0" w:right="0"/>
        <w:rPr>
          <w:rFonts w:ascii="Times New Roman" w:hAnsi="Times New Roman"/>
          <w:sz w:val="12"/>
          <w:szCs w:val="12"/>
        </w:rPr>
      </w:pPr>
    </w:p>
    <w:p w:rsidR="00A64448" w:rsidRPr="006B1C86" w:rsidRDefault="00A96C47" w:rsidP="00E44FB7">
      <w:pPr>
        <w:spacing w:after="12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П</w:t>
      </w:r>
      <w:r w:rsidR="00604F94" w:rsidRPr="006B1C86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6B1C86">
        <w:rPr>
          <w:rFonts w:eastAsia="Calibri"/>
          <w:sz w:val="26"/>
          <w:szCs w:val="26"/>
          <w:lang w:eastAsia="en-US"/>
        </w:rPr>
        <w:t>:</w:t>
      </w:r>
    </w:p>
    <w:p w:rsidR="00C9463C" w:rsidRDefault="00292785" w:rsidP="00C9463C">
      <w:pPr>
        <w:pStyle w:val="a7"/>
        <w:numPr>
          <w:ilvl w:val="0"/>
          <w:numId w:val="32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B7690F">
        <w:rPr>
          <w:rFonts w:eastAsia="Calibri"/>
          <w:bCs/>
          <w:sz w:val="26"/>
          <w:szCs w:val="26"/>
          <w:lang w:eastAsia="en-US"/>
        </w:rPr>
        <w:t>я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B7690F">
        <w:rPr>
          <w:rFonts w:eastAsia="Calibri"/>
          <w:bCs/>
          <w:sz w:val="26"/>
          <w:szCs w:val="26"/>
          <w:lang w:eastAsia="en-US"/>
        </w:rPr>
        <w:t>ого</w:t>
      </w:r>
      <w:r w:rsidR="00C94FDB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C9463C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C822AE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C822AE">
        <w:rPr>
          <w:rFonts w:eastAsia="Calibri"/>
          <w:bCs/>
          <w:sz w:val="26"/>
          <w:szCs w:val="26"/>
          <w:lang w:eastAsia="en-US"/>
        </w:rPr>
        <w:t>Кобринское</w:t>
      </w:r>
      <w:proofErr w:type="spellEnd"/>
      <w:r w:rsidR="00C822AE">
        <w:rPr>
          <w:rFonts w:eastAsia="Calibri"/>
          <w:bCs/>
          <w:sz w:val="26"/>
          <w:szCs w:val="26"/>
          <w:lang w:eastAsia="en-US"/>
        </w:rPr>
        <w:t xml:space="preserve"> </w:t>
      </w:r>
      <w:r w:rsidR="00C9463C">
        <w:rPr>
          <w:rFonts w:eastAsia="Calibri"/>
          <w:bCs/>
          <w:sz w:val="26"/>
          <w:szCs w:val="26"/>
          <w:lang w:eastAsia="en-US"/>
        </w:rPr>
        <w:t>сельско</w:t>
      </w:r>
      <w:r w:rsidR="00FE68D4">
        <w:rPr>
          <w:rFonts w:eastAsia="Calibri"/>
          <w:bCs/>
          <w:sz w:val="26"/>
          <w:szCs w:val="26"/>
          <w:lang w:eastAsia="en-US"/>
        </w:rPr>
        <w:t>е</w:t>
      </w:r>
      <w:r w:rsidR="00C9463C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" w:name="_Hlk25075879"/>
      <w:r w:rsidR="00C9463C">
        <w:rPr>
          <w:rFonts w:eastAsia="Calibri"/>
          <w:bCs/>
          <w:sz w:val="26"/>
          <w:szCs w:val="26"/>
          <w:lang w:eastAsia="en-US"/>
        </w:rPr>
        <w:t>поселени</w:t>
      </w:r>
      <w:r w:rsidR="00FE68D4">
        <w:rPr>
          <w:rFonts w:eastAsia="Calibri"/>
          <w:bCs/>
          <w:sz w:val="26"/>
          <w:szCs w:val="26"/>
          <w:lang w:eastAsia="en-US"/>
        </w:rPr>
        <w:t xml:space="preserve">е </w:t>
      </w:r>
      <w:r w:rsidR="00C822AE">
        <w:rPr>
          <w:rFonts w:eastAsia="Calibri"/>
          <w:bCs/>
          <w:sz w:val="26"/>
          <w:szCs w:val="26"/>
          <w:lang w:eastAsia="en-US"/>
        </w:rPr>
        <w:t>Гатчинского</w:t>
      </w:r>
      <w:r w:rsidR="00FE68D4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="00C9463C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" w:name="_Hlk26528581"/>
      <w:r w:rsidR="00C9463C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</w:t>
      </w:r>
      <w:r w:rsidR="004831F1">
        <w:rPr>
          <w:rFonts w:eastAsia="Calibri"/>
          <w:bCs/>
          <w:sz w:val="26"/>
          <w:szCs w:val="26"/>
          <w:lang w:eastAsia="en-US"/>
        </w:rPr>
        <w:t>)</w:t>
      </w:r>
      <w:r w:rsidR="00C822AE">
        <w:rPr>
          <w:rFonts w:eastAsia="Calibri"/>
          <w:bCs/>
          <w:sz w:val="26"/>
          <w:szCs w:val="26"/>
          <w:lang w:eastAsia="en-US"/>
        </w:rPr>
        <w:t>, в отношении 1 многоквартирного дома</w:t>
      </w:r>
      <w:r w:rsidR="004831F1">
        <w:rPr>
          <w:rFonts w:eastAsia="Calibri"/>
          <w:bCs/>
          <w:sz w:val="26"/>
          <w:szCs w:val="26"/>
          <w:lang w:eastAsia="en-US"/>
        </w:rPr>
        <w:t>:</w:t>
      </w:r>
    </w:p>
    <w:bookmarkEnd w:id="2"/>
    <w:p w:rsidR="00C822AE" w:rsidRDefault="00C822AE" w:rsidP="00C822A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822AE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п.Кобринское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>, д.24  – перенос сроков проведения работ по капитальному ремонту фасада с  2021 года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C822AE">
        <w:rPr>
          <w:rFonts w:eastAsia="Calibri"/>
          <w:bCs/>
          <w:sz w:val="26"/>
          <w:szCs w:val="26"/>
          <w:lang w:eastAsia="en-US"/>
        </w:rPr>
        <w:t>ом 1948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355EF1" w:rsidRPr="00355EF1" w:rsidRDefault="001069B1" w:rsidP="008458B4">
      <w:pPr>
        <w:jc w:val="both"/>
        <w:rPr>
          <w:rFonts w:eastAsia="Calibri"/>
          <w:b/>
          <w:sz w:val="26"/>
          <w:szCs w:val="26"/>
          <w:lang w:eastAsia="en-US"/>
        </w:rPr>
      </w:pPr>
      <w:r w:rsidRPr="00355EF1">
        <w:rPr>
          <w:rFonts w:eastAsia="Calibri"/>
          <w:b/>
          <w:sz w:val="26"/>
          <w:szCs w:val="26"/>
          <w:lang w:eastAsia="en-US"/>
        </w:rPr>
        <w:t>Р</w:t>
      </w:r>
      <w:r w:rsidR="00292785" w:rsidRPr="00355EF1">
        <w:rPr>
          <w:rFonts w:eastAsia="Calibri"/>
          <w:b/>
          <w:sz w:val="26"/>
          <w:szCs w:val="26"/>
          <w:lang w:eastAsia="en-US"/>
        </w:rPr>
        <w:t>ешили:</w:t>
      </w:r>
      <w:bookmarkStart w:id="3" w:name="_Hlk8141489"/>
      <w:r w:rsidR="00355EF1" w:rsidRPr="00355EF1">
        <w:rPr>
          <w:rFonts w:eastAsia="Calibri"/>
          <w:sz w:val="27"/>
          <w:szCs w:val="27"/>
          <w:lang w:eastAsia="en-US"/>
        </w:rPr>
        <w:t xml:space="preserve"> </w:t>
      </w:r>
      <w:bookmarkStart w:id="4" w:name="_Hlk26528908"/>
      <w:r w:rsidR="00355EF1" w:rsidRPr="00355EF1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в </w:t>
      </w:r>
      <w:r w:rsidR="00C822AE">
        <w:rPr>
          <w:rFonts w:eastAsia="Calibri"/>
          <w:bCs/>
          <w:sz w:val="26"/>
          <w:szCs w:val="26"/>
          <w:lang w:eastAsia="en-US"/>
        </w:rPr>
        <w:t>многоквартирном доме на 2020 год.</w:t>
      </w:r>
      <w:r w:rsidR="00AD5A53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C3D1E" w:rsidRPr="006B1C86" w:rsidRDefault="00122EEA" w:rsidP="00DD7EC8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bookmarkStart w:id="5" w:name="_Hlk25659176"/>
      <w:bookmarkEnd w:id="1"/>
      <w:bookmarkEnd w:id="3"/>
      <w:bookmarkEnd w:id="4"/>
      <w:r>
        <w:rPr>
          <w:rFonts w:eastAsia="Calibri"/>
          <w:bCs/>
          <w:sz w:val="26"/>
          <w:szCs w:val="26"/>
          <w:lang w:eastAsia="en-US"/>
        </w:rPr>
        <w:t>Приложение № 1 к протоколу.</w:t>
      </w:r>
    </w:p>
    <w:bookmarkEnd w:id="5"/>
    <w:p w:rsidR="00674731" w:rsidRPr="006B1C86" w:rsidRDefault="00674731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0454FE" w:rsidRDefault="0051250E" w:rsidP="00C822AE">
      <w:pPr>
        <w:pStyle w:val="a7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6" w:name="_Hlk22286972"/>
      <w:r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405E1E" w:rsidRPr="006B1C86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405E1E" w:rsidRPr="006B1C86">
        <w:rPr>
          <w:rFonts w:eastAsia="Calibri"/>
          <w:bCs/>
          <w:sz w:val="26"/>
          <w:szCs w:val="26"/>
          <w:lang w:eastAsia="en-US"/>
        </w:rPr>
        <w:t>ых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</w:t>
      </w:r>
      <w:proofErr w:type="spellStart"/>
      <w:r w:rsidR="00C822AE">
        <w:rPr>
          <w:rFonts w:eastAsia="Calibri"/>
          <w:bCs/>
          <w:sz w:val="26"/>
          <w:szCs w:val="26"/>
          <w:lang w:eastAsia="en-US"/>
        </w:rPr>
        <w:t>Синявинское</w:t>
      </w:r>
      <w:proofErr w:type="spellEnd"/>
      <w:r w:rsidR="00C822AE">
        <w:rPr>
          <w:rFonts w:eastAsia="Calibri"/>
          <w:bCs/>
          <w:sz w:val="26"/>
          <w:szCs w:val="26"/>
          <w:lang w:eastAsia="en-US"/>
        </w:rPr>
        <w:t xml:space="preserve"> городское поселение Кировского муниципального района Ленинградской области</w:t>
      </w:r>
      <w:r w:rsidR="00C822AE" w:rsidRPr="00C822AE">
        <w:rPr>
          <w:rFonts w:eastAsia="Calibri"/>
          <w:bCs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(срок), в о</w:t>
      </w:r>
      <w:r w:rsidR="00C822AE">
        <w:rPr>
          <w:rFonts w:eastAsia="Calibri"/>
          <w:bCs/>
          <w:sz w:val="26"/>
          <w:szCs w:val="26"/>
          <w:lang w:eastAsia="en-US"/>
        </w:rPr>
        <w:t>тношении 3 многоквартирных домов</w:t>
      </w:r>
      <w:r w:rsidR="009A724C">
        <w:rPr>
          <w:rFonts w:eastAsia="Calibri"/>
          <w:bCs/>
          <w:sz w:val="26"/>
          <w:szCs w:val="26"/>
          <w:lang w:eastAsia="en-US"/>
        </w:rPr>
        <w:t>:</w:t>
      </w:r>
    </w:p>
    <w:p w:rsidR="00C822AE" w:rsidRPr="00C822AE" w:rsidRDefault="00C822AE" w:rsidP="00C822AE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822AE">
        <w:rPr>
          <w:rFonts w:eastAsia="Calibri"/>
          <w:bCs/>
          <w:sz w:val="26"/>
          <w:szCs w:val="26"/>
          <w:lang w:eastAsia="en-US"/>
        </w:rPr>
        <w:t xml:space="preserve">Кировский район,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г.п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 xml:space="preserve">.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Синявино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>, ул. Кравченко, д. 12 – перенос сроков проведения капитального ремонта крыши, фасада (межпанельных швов)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C822AE">
        <w:rPr>
          <w:rFonts w:eastAsia="Calibri"/>
          <w:bCs/>
          <w:sz w:val="26"/>
          <w:szCs w:val="26"/>
          <w:lang w:eastAsia="en-US"/>
        </w:rPr>
        <w:t>ом 1993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C822AE" w:rsidRPr="00C822AE" w:rsidRDefault="00C822AE" w:rsidP="00C822AE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822AE">
        <w:rPr>
          <w:rFonts w:eastAsia="Calibri"/>
          <w:bCs/>
          <w:sz w:val="26"/>
          <w:szCs w:val="26"/>
          <w:lang w:eastAsia="en-US"/>
        </w:rPr>
        <w:t xml:space="preserve">Кировский район,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г.п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 xml:space="preserve">.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Синявино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>, ул. Кравченко, д. 13 – перенос сроков проведения капитального ремонта фасада (межпанельных швов)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C822AE">
        <w:rPr>
          <w:rFonts w:eastAsia="Calibri"/>
          <w:bCs/>
          <w:sz w:val="26"/>
          <w:szCs w:val="26"/>
          <w:lang w:eastAsia="en-US"/>
        </w:rPr>
        <w:t>ом 1993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C822AE" w:rsidRPr="00C822AE" w:rsidRDefault="00C822AE" w:rsidP="00C822AE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822AE">
        <w:rPr>
          <w:rFonts w:eastAsia="Calibri"/>
          <w:bCs/>
          <w:sz w:val="26"/>
          <w:szCs w:val="26"/>
          <w:lang w:eastAsia="en-US"/>
        </w:rPr>
        <w:t xml:space="preserve">Кировский район,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г.п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 xml:space="preserve">. </w:t>
      </w:r>
      <w:proofErr w:type="spellStart"/>
      <w:r w:rsidRPr="00C822AE">
        <w:rPr>
          <w:rFonts w:eastAsia="Calibri"/>
          <w:bCs/>
          <w:sz w:val="26"/>
          <w:szCs w:val="26"/>
          <w:lang w:eastAsia="en-US"/>
        </w:rPr>
        <w:t>Синявино</w:t>
      </w:r>
      <w:proofErr w:type="spellEnd"/>
      <w:r w:rsidRPr="00C822AE">
        <w:rPr>
          <w:rFonts w:eastAsia="Calibri"/>
          <w:bCs/>
          <w:sz w:val="26"/>
          <w:szCs w:val="26"/>
          <w:lang w:eastAsia="en-US"/>
        </w:rPr>
        <w:t>, ул. Кравченко, д. 10 – перенос сроков капитального ремонта фасада (межпанельных швов и утепление торцевых стен)  на период 2020-2022 годов</w:t>
      </w:r>
      <w:r w:rsidRPr="00C822AE"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>(д</w:t>
      </w:r>
      <w:r w:rsidRPr="00C822AE">
        <w:rPr>
          <w:rFonts w:eastAsia="Calibri"/>
          <w:bCs/>
          <w:sz w:val="26"/>
          <w:szCs w:val="26"/>
          <w:lang w:eastAsia="en-US"/>
        </w:rPr>
        <w:t>ом 1991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4718AE" w:rsidRPr="004718AE" w:rsidRDefault="0051250E" w:rsidP="009A045A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E4224C" w:rsidRPr="00E4224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и оформлением документов не в соответствии с требованиями действующего законодательства</w:t>
      </w:r>
      <w:r w:rsidR="004718AE" w:rsidRPr="004718AE">
        <w:rPr>
          <w:rFonts w:eastAsia="Calibri"/>
          <w:bCs/>
          <w:sz w:val="26"/>
          <w:szCs w:val="26"/>
          <w:lang w:eastAsia="en-US"/>
        </w:rPr>
        <w:t>.</w:t>
      </w:r>
    </w:p>
    <w:p w:rsidR="00674731" w:rsidRPr="006B1C86" w:rsidRDefault="00122EEA" w:rsidP="004718AE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2 к протоколу.</w:t>
      </w:r>
    </w:p>
    <w:p w:rsidR="00F36B10" w:rsidRPr="006B1C86" w:rsidRDefault="00F36B10" w:rsidP="00F36B1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E4224C" w:rsidRDefault="00E82F0F" w:rsidP="009A045A">
      <w:pPr>
        <w:pStyle w:val="a7"/>
        <w:numPr>
          <w:ilvl w:val="0"/>
          <w:numId w:val="32"/>
        </w:numPr>
        <w:tabs>
          <w:tab w:val="left" w:pos="851"/>
        </w:tabs>
        <w:ind w:right="-285" w:firstLine="20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 xml:space="preserve">Рассмотрение </w:t>
      </w:r>
      <w:r w:rsidR="009A045A">
        <w:rPr>
          <w:rFonts w:eastAsia="Calibri"/>
          <w:bCs/>
          <w:sz w:val="26"/>
          <w:szCs w:val="26"/>
          <w:lang w:eastAsia="en-US"/>
        </w:rPr>
        <w:t>  </w:t>
      </w:r>
      <w:r w:rsidRPr="006B1C86">
        <w:rPr>
          <w:rFonts w:eastAsia="Calibri"/>
          <w:bCs/>
          <w:sz w:val="26"/>
          <w:szCs w:val="26"/>
          <w:lang w:eastAsia="en-US"/>
        </w:rPr>
        <w:t>заявлени</w:t>
      </w:r>
      <w:r w:rsidR="00DD45A8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</w:t>
      </w:r>
      <w:r w:rsidR="009A045A">
        <w:rPr>
          <w:rFonts w:eastAsia="Calibri"/>
          <w:bCs/>
          <w:sz w:val="26"/>
          <w:szCs w:val="26"/>
          <w:lang w:eastAsia="en-US"/>
        </w:rPr>
        <w:t>   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представленн</w:t>
      </w:r>
      <w:r w:rsidR="00DD45A8">
        <w:rPr>
          <w:rFonts w:eastAsia="Calibri"/>
          <w:bCs/>
          <w:sz w:val="26"/>
          <w:szCs w:val="26"/>
          <w:lang w:eastAsia="en-US"/>
        </w:rPr>
        <w:t>ых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9A045A">
        <w:rPr>
          <w:rFonts w:eastAsia="Calibri"/>
          <w:bCs/>
          <w:sz w:val="26"/>
          <w:szCs w:val="26"/>
          <w:lang w:eastAsia="en-US"/>
        </w:rPr>
        <w:t>   </w:t>
      </w:r>
      <w:r w:rsidR="002225AD" w:rsidRPr="006B1C86">
        <w:rPr>
          <w:rFonts w:eastAsia="Calibri"/>
          <w:bCs/>
          <w:sz w:val="26"/>
          <w:szCs w:val="26"/>
          <w:lang w:eastAsia="en-US"/>
        </w:rPr>
        <w:t>администрацией</w:t>
      </w:r>
      <w:r w:rsidR="009A045A">
        <w:rPr>
          <w:rFonts w:eastAsia="Calibri"/>
          <w:bCs/>
          <w:sz w:val="26"/>
          <w:szCs w:val="26"/>
          <w:lang w:eastAsia="en-US"/>
        </w:rPr>
        <w:t>     </w:t>
      </w:r>
      <w:r w:rsidR="002225AD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182383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</w:p>
    <w:p w:rsidR="00E4224C" w:rsidRDefault="00E4224C" w:rsidP="00E4224C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E4224C">
        <w:rPr>
          <w:rFonts w:eastAsia="Calibri"/>
          <w:bCs/>
          <w:sz w:val="26"/>
          <w:szCs w:val="26"/>
          <w:lang w:eastAsia="en-US"/>
        </w:rPr>
        <w:t>образования Сланцевский муниципальный район</w:t>
      </w:r>
      <w:r w:rsidR="00DD45A8" w:rsidRPr="00E4224C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 w:rsidR="00E82F0F" w:rsidRPr="00E4224C">
        <w:rPr>
          <w:rFonts w:eastAsia="Calibri"/>
          <w:bCs/>
          <w:sz w:val="26"/>
          <w:szCs w:val="26"/>
          <w:lang w:eastAsia="en-US"/>
        </w:rPr>
        <w:t xml:space="preserve">, </w:t>
      </w:r>
      <w:r w:rsidRPr="00E4224C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 2 многоквартирных</w:t>
      </w:r>
      <w:r>
        <w:rPr>
          <w:rFonts w:eastAsia="Calibri"/>
          <w:bCs/>
          <w:sz w:val="26"/>
          <w:szCs w:val="26"/>
          <w:lang w:eastAsia="en-US"/>
        </w:rPr>
        <w:t xml:space="preserve"> домов:</w:t>
      </w:r>
    </w:p>
    <w:p w:rsidR="00E4224C" w:rsidRPr="00E4224C" w:rsidRDefault="00E4224C" w:rsidP="00E4224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4224C">
        <w:rPr>
          <w:rFonts w:eastAsia="Calibri"/>
          <w:bCs/>
          <w:sz w:val="26"/>
          <w:szCs w:val="26"/>
          <w:lang w:eastAsia="en-US"/>
        </w:rPr>
        <w:t xml:space="preserve"> Сланцевский район, </w:t>
      </w:r>
      <w:proofErr w:type="spellStart"/>
      <w:r w:rsidRPr="00E4224C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E4224C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E4224C">
        <w:rPr>
          <w:rFonts w:eastAsia="Calibri"/>
          <w:bCs/>
          <w:sz w:val="26"/>
          <w:szCs w:val="26"/>
          <w:lang w:eastAsia="en-US"/>
        </w:rPr>
        <w:t>пер.Пионерский</w:t>
      </w:r>
      <w:proofErr w:type="spellEnd"/>
      <w:r w:rsidRPr="00E4224C">
        <w:rPr>
          <w:rFonts w:eastAsia="Calibri"/>
          <w:bCs/>
          <w:sz w:val="26"/>
          <w:szCs w:val="26"/>
          <w:lang w:eastAsia="en-US"/>
        </w:rPr>
        <w:t xml:space="preserve">, д.5 – перенос сроков </w:t>
      </w:r>
      <w:r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E4224C">
        <w:rPr>
          <w:rFonts w:eastAsia="Calibri"/>
          <w:bCs/>
          <w:sz w:val="26"/>
          <w:szCs w:val="26"/>
          <w:lang w:eastAsia="en-US"/>
        </w:rPr>
        <w:t>капитального ремонта крыши  с 2021 года (</w:t>
      </w:r>
      <w:r>
        <w:rPr>
          <w:rFonts w:eastAsia="Calibri"/>
          <w:bCs/>
          <w:sz w:val="26"/>
          <w:szCs w:val="26"/>
          <w:lang w:eastAsia="en-US"/>
        </w:rPr>
        <w:t>работ по разработке проектной документации – далее - ПИР) на период 2018-2020 годов (д</w:t>
      </w:r>
      <w:r w:rsidRPr="00E4224C">
        <w:rPr>
          <w:rFonts w:eastAsia="Calibri"/>
          <w:bCs/>
          <w:sz w:val="26"/>
          <w:szCs w:val="26"/>
          <w:lang w:eastAsia="en-US"/>
        </w:rPr>
        <w:t>ом 1947 года постройки, капиталь</w:t>
      </w:r>
      <w:r>
        <w:rPr>
          <w:rFonts w:eastAsia="Calibri"/>
          <w:bCs/>
          <w:sz w:val="26"/>
          <w:szCs w:val="26"/>
          <w:lang w:eastAsia="en-US"/>
        </w:rPr>
        <w:t>ный ремонт не проводился),</w:t>
      </w:r>
    </w:p>
    <w:p w:rsidR="00E4224C" w:rsidRPr="00E4224C" w:rsidRDefault="00E4224C" w:rsidP="00E4224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4224C">
        <w:rPr>
          <w:rFonts w:eastAsia="Calibri"/>
          <w:bCs/>
          <w:sz w:val="26"/>
          <w:szCs w:val="26"/>
          <w:lang w:eastAsia="en-US"/>
        </w:rPr>
        <w:lastRenderedPageBreak/>
        <w:t xml:space="preserve">Сланцевский район, </w:t>
      </w:r>
      <w:proofErr w:type="spellStart"/>
      <w:r w:rsidRPr="00E4224C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E4224C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E4224C">
        <w:rPr>
          <w:rFonts w:eastAsia="Calibri"/>
          <w:bCs/>
          <w:sz w:val="26"/>
          <w:szCs w:val="26"/>
          <w:lang w:eastAsia="en-US"/>
        </w:rPr>
        <w:t>ул.Свердлова</w:t>
      </w:r>
      <w:proofErr w:type="spellEnd"/>
      <w:r w:rsidRPr="00E4224C">
        <w:rPr>
          <w:rFonts w:eastAsia="Calibri"/>
          <w:bCs/>
          <w:sz w:val="26"/>
          <w:szCs w:val="26"/>
          <w:lang w:eastAsia="en-US"/>
        </w:rPr>
        <w:t xml:space="preserve">, д.14 – перенос сроков </w:t>
      </w:r>
      <w:r w:rsidR="009A045A">
        <w:rPr>
          <w:rFonts w:eastAsia="Calibri"/>
          <w:bCs/>
          <w:sz w:val="26"/>
          <w:szCs w:val="26"/>
          <w:lang w:eastAsia="en-US"/>
        </w:rPr>
        <w:t xml:space="preserve">проведения </w:t>
      </w:r>
      <w:r w:rsidRPr="00E4224C">
        <w:rPr>
          <w:rFonts w:eastAsia="Calibri"/>
          <w:bCs/>
          <w:sz w:val="26"/>
          <w:szCs w:val="26"/>
          <w:lang w:eastAsia="en-US"/>
        </w:rPr>
        <w:t>капитального ремонта фасада с пери</w:t>
      </w:r>
      <w:r>
        <w:rPr>
          <w:rFonts w:eastAsia="Calibri"/>
          <w:bCs/>
          <w:sz w:val="26"/>
          <w:szCs w:val="26"/>
          <w:lang w:eastAsia="en-US"/>
        </w:rPr>
        <w:t>ода 2023-2025 годов на 2020 год (д</w:t>
      </w:r>
      <w:r w:rsidRPr="00E4224C">
        <w:rPr>
          <w:rFonts w:eastAsia="Calibri"/>
          <w:bCs/>
          <w:sz w:val="26"/>
          <w:szCs w:val="26"/>
          <w:lang w:eastAsia="en-US"/>
        </w:rPr>
        <w:t>ом 1951 года постройки, капиталь</w:t>
      </w:r>
      <w:r>
        <w:rPr>
          <w:rFonts w:eastAsia="Calibri"/>
          <w:bCs/>
          <w:sz w:val="26"/>
          <w:szCs w:val="26"/>
          <w:lang w:eastAsia="en-US"/>
        </w:rPr>
        <w:t>ный ремонт крыши – 1978 год).</w:t>
      </w:r>
    </w:p>
    <w:p w:rsidR="00FF4BC7" w:rsidRPr="006B1C86" w:rsidRDefault="00E82F0F" w:rsidP="00E4224C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 </w:t>
      </w:r>
      <w:r w:rsidR="00E4224C" w:rsidRPr="00E4224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r w:rsidR="00E4224C">
        <w:rPr>
          <w:rFonts w:eastAsia="Calibri"/>
          <w:bCs/>
          <w:sz w:val="26"/>
          <w:szCs w:val="26"/>
          <w:lang w:eastAsia="en-US"/>
        </w:rPr>
        <w:t>.</w:t>
      </w:r>
    </w:p>
    <w:p w:rsidR="00674731" w:rsidRPr="006B1C86" w:rsidRDefault="00122EEA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3 к протоколу.</w:t>
      </w:r>
    </w:p>
    <w:p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1F6D5F" w:rsidRPr="006B1C86" w:rsidRDefault="00B11BFA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4</w:t>
      </w:r>
      <w:r w:rsidR="00FF4BC7" w:rsidRPr="006B1C86">
        <w:rPr>
          <w:rFonts w:eastAsia="Calibri"/>
          <w:bCs/>
          <w:sz w:val="26"/>
          <w:szCs w:val="26"/>
          <w:lang w:eastAsia="en-US"/>
        </w:rPr>
        <w:t xml:space="preserve">. </w:t>
      </w:r>
      <w:r w:rsidR="00E4224C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ООО «Управдом»</w:t>
      </w:r>
      <w:r w:rsidR="005C3096" w:rsidRPr="006B1C86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7" w:name="_Hlk26530539"/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8A4D60">
        <w:rPr>
          <w:rFonts w:eastAsia="Calibri"/>
          <w:bCs/>
          <w:sz w:val="26"/>
          <w:szCs w:val="26"/>
          <w:lang w:eastAsia="en-US"/>
        </w:rPr>
        <w:t>1 многоквартирного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дом</w:t>
      </w:r>
      <w:bookmarkEnd w:id="7"/>
      <w:r w:rsidR="008A4D60">
        <w:rPr>
          <w:rFonts w:eastAsia="Calibri"/>
          <w:bCs/>
          <w:sz w:val="26"/>
          <w:szCs w:val="26"/>
          <w:lang w:eastAsia="en-US"/>
        </w:rPr>
        <w:t>а</w:t>
      </w:r>
      <w:r w:rsidR="000E075D" w:rsidRPr="000E075D">
        <w:rPr>
          <w:rFonts w:eastAsia="Calibri"/>
          <w:bCs/>
          <w:sz w:val="26"/>
          <w:szCs w:val="26"/>
          <w:lang w:eastAsia="en-US"/>
        </w:rPr>
        <w:t>:</w:t>
      </w:r>
    </w:p>
    <w:p w:rsidR="008A4D60" w:rsidRDefault="008A4D60" w:rsidP="008A4D6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8A4D60">
        <w:rPr>
          <w:rFonts w:eastAsia="Calibri"/>
          <w:bCs/>
          <w:sz w:val="26"/>
          <w:szCs w:val="26"/>
          <w:lang w:eastAsia="en-US"/>
        </w:rPr>
        <w:t>г.Приозерск</w:t>
      </w:r>
      <w:proofErr w:type="spellEnd"/>
      <w:r w:rsidRPr="008A4D60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A4D60">
        <w:rPr>
          <w:rFonts w:eastAsia="Calibri"/>
          <w:bCs/>
          <w:sz w:val="26"/>
          <w:szCs w:val="26"/>
          <w:lang w:eastAsia="en-US"/>
        </w:rPr>
        <w:t>ул.Калинина</w:t>
      </w:r>
      <w:proofErr w:type="spellEnd"/>
      <w:r w:rsidRPr="008A4D60">
        <w:rPr>
          <w:rFonts w:eastAsia="Calibri"/>
          <w:bCs/>
          <w:sz w:val="26"/>
          <w:szCs w:val="26"/>
          <w:lang w:eastAsia="en-US"/>
        </w:rPr>
        <w:t>, д.22</w:t>
      </w:r>
      <w:r w:rsidR="00B862D9">
        <w:rPr>
          <w:rFonts w:eastAsia="Calibri"/>
          <w:bCs/>
          <w:sz w:val="26"/>
          <w:szCs w:val="26"/>
          <w:lang w:eastAsia="en-US"/>
        </w:rPr>
        <w:t xml:space="preserve"> </w:t>
      </w:r>
      <w:r w:rsidRPr="008A4D60">
        <w:rPr>
          <w:rFonts w:eastAsia="Calibri"/>
          <w:bCs/>
          <w:sz w:val="26"/>
          <w:szCs w:val="26"/>
          <w:lang w:eastAsia="en-US"/>
        </w:rPr>
        <w:t>– перенос сроков проведения капитального ремонта крыши, фасада на период 2020-2021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8A4D60">
        <w:rPr>
          <w:rFonts w:eastAsia="Calibri"/>
          <w:bCs/>
          <w:sz w:val="26"/>
          <w:szCs w:val="26"/>
          <w:lang w:eastAsia="en-US"/>
        </w:rPr>
        <w:t>ом 1962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1F6D5F" w:rsidRPr="006B1C86" w:rsidRDefault="001F6D5F" w:rsidP="001F6D5F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8" w:name="_Hlk26531021"/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</w:t>
      </w:r>
      <w:r w:rsidR="008A4D60">
        <w:rPr>
          <w:rFonts w:eastAsia="Calibri"/>
          <w:bCs/>
          <w:sz w:val="26"/>
          <w:szCs w:val="26"/>
          <w:lang w:eastAsia="en-US"/>
        </w:rPr>
        <w:t xml:space="preserve">видов </w:t>
      </w:r>
      <w:r w:rsidR="000E075D" w:rsidRPr="000E075D">
        <w:rPr>
          <w:rFonts w:eastAsia="Calibri"/>
          <w:bCs/>
          <w:sz w:val="26"/>
          <w:szCs w:val="26"/>
          <w:lang w:eastAsia="en-US"/>
        </w:rPr>
        <w:t>работ по капитальному ремонту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</w:t>
      </w:r>
      <w:r w:rsidR="008A4D60">
        <w:rPr>
          <w:rFonts w:eastAsia="Calibri"/>
          <w:bCs/>
          <w:sz w:val="26"/>
          <w:szCs w:val="26"/>
          <w:lang w:eastAsia="en-US"/>
        </w:rPr>
        <w:t xml:space="preserve">согласно заявлению 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на период </w:t>
      </w:r>
      <w:r w:rsidR="000E075D">
        <w:rPr>
          <w:rFonts w:eastAsia="Calibri"/>
          <w:bCs/>
          <w:sz w:val="26"/>
          <w:szCs w:val="26"/>
          <w:lang w:eastAsia="en-US"/>
        </w:rPr>
        <w:t>2020-</w:t>
      </w:r>
      <w:r w:rsidR="000E075D" w:rsidRPr="000E075D">
        <w:rPr>
          <w:rFonts w:eastAsia="Calibri"/>
          <w:bCs/>
          <w:sz w:val="26"/>
          <w:szCs w:val="26"/>
          <w:lang w:eastAsia="en-US"/>
        </w:rPr>
        <w:t>2022 годов (на 202</w:t>
      </w:r>
      <w:r w:rsidR="003B4592">
        <w:rPr>
          <w:rFonts w:eastAsia="Calibri"/>
          <w:bCs/>
          <w:sz w:val="26"/>
          <w:szCs w:val="26"/>
          <w:lang w:eastAsia="en-US"/>
        </w:rPr>
        <w:t>2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год</w:t>
      </w:r>
      <w:r w:rsidR="000E075D">
        <w:rPr>
          <w:rFonts w:eastAsia="Calibri"/>
          <w:bCs/>
          <w:sz w:val="26"/>
          <w:szCs w:val="26"/>
          <w:lang w:eastAsia="en-US"/>
        </w:rPr>
        <w:t xml:space="preserve"> – ПИР</w:t>
      </w:r>
      <w:r w:rsidR="003B4592">
        <w:rPr>
          <w:rFonts w:eastAsia="Calibri"/>
          <w:bCs/>
          <w:sz w:val="26"/>
          <w:szCs w:val="26"/>
          <w:lang w:eastAsia="en-US"/>
        </w:rPr>
        <w:t>)</w:t>
      </w:r>
      <w:r w:rsidR="000E075D">
        <w:rPr>
          <w:rFonts w:eastAsia="Calibri"/>
          <w:bCs/>
          <w:sz w:val="26"/>
          <w:szCs w:val="26"/>
          <w:lang w:eastAsia="en-US"/>
        </w:rPr>
        <w:t>,</w:t>
      </w:r>
      <w:r w:rsidR="003B4592">
        <w:rPr>
          <w:rFonts w:eastAsia="Calibri"/>
          <w:bCs/>
          <w:sz w:val="26"/>
          <w:szCs w:val="26"/>
          <w:lang w:eastAsia="en-US"/>
        </w:rPr>
        <w:t xml:space="preserve"> на период 2023-2025 годов</w:t>
      </w:r>
      <w:r w:rsidR="00FC111F">
        <w:rPr>
          <w:rFonts w:eastAsia="Calibri"/>
          <w:bCs/>
          <w:sz w:val="26"/>
          <w:szCs w:val="26"/>
          <w:lang w:eastAsia="en-US"/>
        </w:rPr>
        <w:t xml:space="preserve"> </w:t>
      </w:r>
      <w:r w:rsidR="008A4D60">
        <w:rPr>
          <w:rFonts w:eastAsia="Calibri"/>
          <w:bCs/>
          <w:sz w:val="26"/>
          <w:szCs w:val="26"/>
          <w:lang w:eastAsia="en-US"/>
        </w:rPr>
        <w:t xml:space="preserve">– строительно-монтажные работы (далее – </w:t>
      </w:r>
      <w:r w:rsidR="00FC111F" w:rsidRPr="00FC111F">
        <w:rPr>
          <w:rFonts w:eastAsia="Calibri"/>
          <w:bCs/>
          <w:sz w:val="26"/>
          <w:szCs w:val="26"/>
          <w:lang w:eastAsia="en-US"/>
        </w:rPr>
        <w:t>СМР</w:t>
      </w:r>
      <w:r w:rsidR="008A4D60">
        <w:rPr>
          <w:rFonts w:eastAsia="Calibri"/>
          <w:bCs/>
          <w:sz w:val="26"/>
          <w:szCs w:val="26"/>
          <w:lang w:eastAsia="en-US"/>
        </w:rPr>
        <w:t>)</w:t>
      </w:r>
      <w:r w:rsidR="00FC111F">
        <w:rPr>
          <w:rFonts w:eastAsia="Calibri"/>
          <w:bCs/>
          <w:sz w:val="26"/>
          <w:szCs w:val="26"/>
          <w:lang w:eastAsia="en-US"/>
        </w:rPr>
        <w:t>.</w:t>
      </w:r>
    </w:p>
    <w:bookmarkEnd w:id="8"/>
    <w:p w:rsidR="00674731" w:rsidRPr="00674731" w:rsidRDefault="00122EEA" w:rsidP="0067473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4 к протоколу.</w:t>
      </w:r>
    </w:p>
    <w:p w:rsidR="001F6D5F" w:rsidRPr="006B1C86" w:rsidRDefault="001F6D5F" w:rsidP="001F6D5F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8A4D60" w:rsidRPr="008A4D60" w:rsidRDefault="00B11BFA" w:rsidP="008A4D60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5. </w:t>
      </w:r>
      <w:r w:rsidR="00AE2C61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3B4592">
        <w:rPr>
          <w:rFonts w:eastAsia="Calibri"/>
          <w:bCs/>
          <w:sz w:val="26"/>
          <w:szCs w:val="26"/>
          <w:lang w:eastAsia="en-US"/>
        </w:rPr>
        <w:t>й</w:t>
      </w:r>
      <w:r w:rsidR="00AE2C61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3B4592">
        <w:rPr>
          <w:rFonts w:eastAsia="Calibri"/>
          <w:bCs/>
          <w:sz w:val="26"/>
          <w:szCs w:val="26"/>
          <w:lang w:eastAsia="en-US"/>
        </w:rPr>
        <w:t xml:space="preserve">ых </w:t>
      </w:r>
      <w:r w:rsidR="008A4D60">
        <w:rPr>
          <w:rFonts w:eastAsia="Calibri"/>
          <w:bCs/>
          <w:sz w:val="26"/>
          <w:szCs w:val="26"/>
          <w:lang w:eastAsia="en-US"/>
        </w:rPr>
        <w:t xml:space="preserve">ООО «ДОМОУПРАВ», </w:t>
      </w:r>
      <w:r w:rsidR="008A4D60" w:rsidRPr="008A4D60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8A4D60">
        <w:rPr>
          <w:rFonts w:eastAsia="Calibri"/>
          <w:bCs/>
          <w:sz w:val="26"/>
          <w:szCs w:val="26"/>
          <w:lang w:eastAsia="en-US"/>
        </w:rPr>
        <w:t>5</w:t>
      </w:r>
      <w:r w:rsidR="008A4D60" w:rsidRPr="008A4D60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8A4D60">
        <w:rPr>
          <w:rFonts w:eastAsia="Calibri"/>
          <w:bCs/>
          <w:sz w:val="26"/>
          <w:szCs w:val="26"/>
          <w:lang w:eastAsia="en-US"/>
        </w:rPr>
        <w:t>ых</w:t>
      </w:r>
      <w:r w:rsidR="008A4D60" w:rsidRPr="008A4D60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8A4D60">
        <w:rPr>
          <w:rFonts w:eastAsia="Calibri"/>
          <w:bCs/>
          <w:sz w:val="26"/>
          <w:szCs w:val="26"/>
          <w:lang w:eastAsia="en-US"/>
        </w:rPr>
        <w:t>ов</w:t>
      </w:r>
      <w:r w:rsidR="008A4D60" w:rsidRPr="008A4D60">
        <w:rPr>
          <w:rFonts w:eastAsia="Calibri"/>
          <w:bCs/>
          <w:sz w:val="26"/>
          <w:szCs w:val="26"/>
          <w:lang w:eastAsia="en-US"/>
        </w:rPr>
        <w:t>:</w:t>
      </w:r>
    </w:p>
    <w:p w:rsidR="008A4D60" w:rsidRPr="008A4D60" w:rsidRDefault="008A4D60" w:rsidP="008A4D6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D60">
        <w:rPr>
          <w:rFonts w:eastAsia="Calibri"/>
          <w:sz w:val="26"/>
          <w:szCs w:val="26"/>
          <w:lang w:eastAsia="en-US"/>
        </w:rPr>
        <w:t xml:space="preserve">Волховский район,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г.Новая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 Ладога,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ул.Суворова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, д.2 – перенос сроков </w:t>
      </w:r>
      <w:r>
        <w:rPr>
          <w:rFonts w:eastAsia="Calibri"/>
          <w:sz w:val="26"/>
          <w:szCs w:val="26"/>
          <w:lang w:eastAsia="en-US"/>
        </w:rPr>
        <w:t xml:space="preserve">проведения </w:t>
      </w:r>
      <w:r w:rsidRPr="008A4D60">
        <w:rPr>
          <w:rFonts w:eastAsia="Calibri"/>
          <w:sz w:val="26"/>
          <w:szCs w:val="26"/>
          <w:lang w:eastAsia="en-US"/>
        </w:rPr>
        <w:t>капитального ремонта фасада</w:t>
      </w:r>
      <w:r>
        <w:rPr>
          <w:rFonts w:eastAsia="Calibri"/>
          <w:sz w:val="26"/>
          <w:szCs w:val="26"/>
          <w:lang w:eastAsia="en-US"/>
        </w:rPr>
        <w:t>,</w:t>
      </w:r>
      <w:r w:rsidRPr="008A4D60">
        <w:rPr>
          <w:rFonts w:eastAsia="Calibri"/>
          <w:sz w:val="26"/>
          <w:szCs w:val="26"/>
          <w:lang w:eastAsia="en-US"/>
        </w:rPr>
        <w:t xml:space="preserve"> подъ</w:t>
      </w:r>
      <w:r>
        <w:rPr>
          <w:rFonts w:eastAsia="Calibri"/>
          <w:sz w:val="26"/>
          <w:szCs w:val="26"/>
          <w:lang w:eastAsia="en-US"/>
        </w:rPr>
        <w:t>езда на период  2020-2022 годов (д</w:t>
      </w:r>
      <w:r w:rsidRPr="008A4D60">
        <w:rPr>
          <w:rFonts w:eastAsia="Calibri"/>
          <w:sz w:val="26"/>
          <w:szCs w:val="26"/>
          <w:lang w:eastAsia="en-US"/>
        </w:rPr>
        <w:t>ом 1958 года постройки, капитальный ремонт крыши – 2009 год</w:t>
      </w:r>
      <w:r>
        <w:rPr>
          <w:rFonts w:eastAsia="Calibri"/>
          <w:sz w:val="26"/>
          <w:szCs w:val="26"/>
          <w:lang w:eastAsia="en-US"/>
        </w:rPr>
        <w:t>),</w:t>
      </w:r>
    </w:p>
    <w:p w:rsidR="008A4D60" w:rsidRPr="008A4D60" w:rsidRDefault="008A4D60" w:rsidP="008A4D6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D60">
        <w:rPr>
          <w:rFonts w:eastAsia="Calibri"/>
          <w:sz w:val="26"/>
          <w:szCs w:val="26"/>
          <w:lang w:eastAsia="en-US"/>
        </w:rPr>
        <w:t xml:space="preserve">Волховский район,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г.Новая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 Ладога,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мкр.Южный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, д.7 – перенос сроков </w:t>
      </w:r>
      <w:r>
        <w:rPr>
          <w:rFonts w:eastAsia="Calibri"/>
          <w:sz w:val="26"/>
          <w:szCs w:val="26"/>
          <w:lang w:eastAsia="en-US"/>
        </w:rPr>
        <w:t xml:space="preserve">проведения </w:t>
      </w:r>
      <w:r w:rsidRPr="008A4D60">
        <w:rPr>
          <w:rFonts w:eastAsia="Calibri"/>
          <w:sz w:val="26"/>
          <w:szCs w:val="26"/>
          <w:lang w:eastAsia="en-US"/>
        </w:rPr>
        <w:t>капитального ремонта крыши  с периода 2023-2025 г</w:t>
      </w:r>
      <w:r>
        <w:rPr>
          <w:rFonts w:eastAsia="Calibri"/>
          <w:sz w:val="26"/>
          <w:szCs w:val="26"/>
          <w:lang w:eastAsia="en-US"/>
        </w:rPr>
        <w:t>одов на период 2020-2022 годов (д</w:t>
      </w:r>
      <w:r w:rsidRPr="008A4D60">
        <w:rPr>
          <w:rFonts w:eastAsia="Calibri"/>
          <w:sz w:val="26"/>
          <w:szCs w:val="26"/>
          <w:lang w:eastAsia="en-US"/>
        </w:rPr>
        <w:t>ом 1964 года постройки, капитальный ремонт крыши – 2009 год</w:t>
      </w:r>
      <w:r>
        <w:rPr>
          <w:rFonts w:eastAsia="Calibri"/>
          <w:sz w:val="26"/>
          <w:szCs w:val="26"/>
          <w:lang w:eastAsia="en-US"/>
        </w:rPr>
        <w:t>),</w:t>
      </w:r>
      <w:r w:rsidRPr="008A4D60">
        <w:rPr>
          <w:rFonts w:eastAsia="Calibri"/>
          <w:sz w:val="26"/>
          <w:szCs w:val="26"/>
          <w:lang w:eastAsia="en-US"/>
        </w:rPr>
        <w:t xml:space="preserve">      </w:t>
      </w:r>
    </w:p>
    <w:p w:rsidR="008A4D60" w:rsidRPr="008A4D60" w:rsidRDefault="008A4D60" w:rsidP="008A4D6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D60">
        <w:rPr>
          <w:rFonts w:eastAsia="Calibri"/>
          <w:sz w:val="26"/>
          <w:szCs w:val="26"/>
          <w:lang w:eastAsia="en-US"/>
        </w:rPr>
        <w:t xml:space="preserve">Волховский район,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г.Новая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 Ладога,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мкр.Южный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, д. 12 – перенос сроков </w:t>
      </w:r>
      <w:r w:rsidR="00B862D9">
        <w:rPr>
          <w:rFonts w:eastAsia="Calibri"/>
          <w:sz w:val="26"/>
          <w:szCs w:val="26"/>
          <w:lang w:eastAsia="en-US"/>
        </w:rPr>
        <w:t xml:space="preserve">проведения </w:t>
      </w:r>
      <w:r w:rsidRPr="008A4D60">
        <w:rPr>
          <w:rFonts w:eastAsia="Calibri"/>
          <w:sz w:val="26"/>
          <w:szCs w:val="26"/>
          <w:lang w:eastAsia="en-US"/>
        </w:rPr>
        <w:t xml:space="preserve">капитального ремонта крыши </w:t>
      </w:r>
      <w:r>
        <w:rPr>
          <w:rFonts w:eastAsia="Calibri"/>
          <w:sz w:val="26"/>
          <w:szCs w:val="26"/>
          <w:lang w:eastAsia="en-US"/>
        </w:rPr>
        <w:t>на период 2020-2022 годов (д</w:t>
      </w:r>
      <w:r w:rsidRPr="008A4D60">
        <w:rPr>
          <w:rFonts w:eastAsia="Calibri"/>
          <w:sz w:val="26"/>
          <w:szCs w:val="26"/>
          <w:lang w:eastAsia="en-US"/>
        </w:rPr>
        <w:t>ом 1970 года постройки, капитальный ремонт не проводился</w:t>
      </w:r>
      <w:r>
        <w:rPr>
          <w:rFonts w:eastAsia="Calibri"/>
          <w:sz w:val="26"/>
          <w:szCs w:val="26"/>
          <w:lang w:eastAsia="en-US"/>
        </w:rPr>
        <w:t>),</w:t>
      </w:r>
      <w:r w:rsidRPr="008A4D60">
        <w:rPr>
          <w:rFonts w:eastAsia="Calibri"/>
          <w:sz w:val="26"/>
          <w:szCs w:val="26"/>
          <w:lang w:eastAsia="en-US"/>
        </w:rPr>
        <w:t xml:space="preserve">             </w:t>
      </w:r>
    </w:p>
    <w:p w:rsidR="008A4D60" w:rsidRPr="008A4D60" w:rsidRDefault="008A4D60" w:rsidP="008A4D6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D60">
        <w:rPr>
          <w:rFonts w:eastAsia="Calibri"/>
          <w:sz w:val="26"/>
          <w:szCs w:val="26"/>
          <w:lang w:eastAsia="en-US"/>
        </w:rPr>
        <w:t xml:space="preserve">Волховский район,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г.Новая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 Ладога,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мкр.Южный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, д. 13 – перенос сроков </w:t>
      </w:r>
      <w:r w:rsidR="00B862D9">
        <w:rPr>
          <w:rFonts w:eastAsia="Calibri"/>
          <w:sz w:val="26"/>
          <w:szCs w:val="26"/>
          <w:lang w:eastAsia="en-US"/>
        </w:rPr>
        <w:t xml:space="preserve">поведения </w:t>
      </w:r>
      <w:r w:rsidRPr="008A4D60">
        <w:rPr>
          <w:rFonts w:eastAsia="Calibri"/>
          <w:sz w:val="26"/>
          <w:szCs w:val="26"/>
          <w:lang w:eastAsia="en-US"/>
        </w:rPr>
        <w:t>капитального ремонта фасада</w:t>
      </w:r>
      <w:r>
        <w:rPr>
          <w:rFonts w:eastAsia="Calibri"/>
          <w:sz w:val="26"/>
          <w:szCs w:val="26"/>
          <w:lang w:eastAsia="en-US"/>
        </w:rPr>
        <w:t>,</w:t>
      </w:r>
      <w:r w:rsidRPr="008A4D60">
        <w:rPr>
          <w:rFonts w:eastAsia="Calibri"/>
          <w:sz w:val="26"/>
          <w:szCs w:val="26"/>
          <w:lang w:eastAsia="en-US"/>
        </w:rPr>
        <w:t xml:space="preserve"> подъезда на период 2020-2022 годов</w:t>
      </w:r>
      <w:r>
        <w:rPr>
          <w:rFonts w:eastAsia="Calibri"/>
          <w:sz w:val="26"/>
          <w:szCs w:val="26"/>
          <w:lang w:eastAsia="en-US"/>
        </w:rPr>
        <w:t xml:space="preserve"> (д</w:t>
      </w:r>
      <w:r w:rsidRPr="008A4D60">
        <w:rPr>
          <w:rFonts w:eastAsia="Calibri"/>
          <w:sz w:val="26"/>
          <w:szCs w:val="26"/>
          <w:lang w:eastAsia="en-US"/>
        </w:rPr>
        <w:t xml:space="preserve">ом 1971 года постройки, капитальный ремонт </w:t>
      </w:r>
      <w:r>
        <w:rPr>
          <w:rFonts w:eastAsia="Calibri"/>
          <w:sz w:val="26"/>
          <w:szCs w:val="26"/>
          <w:lang w:eastAsia="en-US"/>
        </w:rPr>
        <w:t>системы холодного водоснабжения</w:t>
      </w:r>
      <w:r w:rsidRPr="008A4D60">
        <w:rPr>
          <w:rFonts w:eastAsia="Calibri"/>
          <w:sz w:val="26"/>
          <w:szCs w:val="26"/>
          <w:lang w:eastAsia="en-US"/>
        </w:rPr>
        <w:t xml:space="preserve"> – 2012 год</w:t>
      </w:r>
      <w:r w:rsidR="00601318">
        <w:rPr>
          <w:rFonts w:eastAsia="Calibri"/>
          <w:sz w:val="26"/>
          <w:szCs w:val="26"/>
          <w:lang w:eastAsia="en-US"/>
        </w:rPr>
        <w:t>),</w:t>
      </w:r>
    </w:p>
    <w:p w:rsidR="008A4D60" w:rsidRPr="008A4D60" w:rsidRDefault="008A4D60" w:rsidP="008A4D6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D60">
        <w:rPr>
          <w:rFonts w:eastAsia="Calibri"/>
          <w:sz w:val="26"/>
          <w:szCs w:val="26"/>
          <w:lang w:eastAsia="en-US"/>
        </w:rPr>
        <w:t xml:space="preserve">Волховский район,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г.Новая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 Ладога, </w:t>
      </w:r>
      <w:proofErr w:type="spellStart"/>
      <w:r w:rsidRPr="008A4D60">
        <w:rPr>
          <w:rFonts w:eastAsia="Calibri"/>
          <w:sz w:val="26"/>
          <w:szCs w:val="26"/>
          <w:lang w:eastAsia="en-US"/>
        </w:rPr>
        <w:t>мкр.Южный</w:t>
      </w:r>
      <w:proofErr w:type="spellEnd"/>
      <w:r w:rsidRPr="008A4D60">
        <w:rPr>
          <w:rFonts w:eastAsia="Calibri"/>
          <w:sz w:val="26"/>
          <w:szCs w:val="26"/>
          <w:lang w:eastAsia="en-US"/>
        </w:rPr>
        <w:t xml:space="preserve">, д. 14 – перенос сроков </w:t>
      </w:r>
      <w:r w:rsidR="00B862D9">
        <w:rPr>
          <w:rFonts w:eastAsia="Calibri"/>
          <w:sz w:val="26"/>
          <w:szCs w:val="26"/>
          <w:lang w:eastAsia="en-US"/>
        </w:rPr>
        <w:t xml:space="preserve">проведения </w:t>
      </w:r>
      <w:r w:rsidRPr="008A4D60">
        <w:rPr>
          <w:rFonts w:eastAsia="Calibri"/>
          <w:sz w:val="26"/>
          <w:szCs w:val="26"/>
          <w:lang w:eastAsia="en-US"/>
        </w:rPr>
        <w:t xml:space="preserve">капитального ремонта крыши </w:t>
      </w:r>
      <w:r w:rsidR="00601318">
        <w:rPr>
          <w:rFonts w:eastAsia="Calibri"/>
          <w:sz w:val="26"/>
          <w:szCs w:val="26"/>
          <w:lang w:eastAsia="en-US"/>
        </w:rPr>
        <w:t>на период 2020-2022 годов (д</w:t>
      </w:r>
      <w:r w:rsidRPr="008A4D60">
        <w:rPr>
          <w:rFonts w:eastAsia="Calibri"/>
          <w:sz w:val="26"/>
          <w:szCs w:val="26"/>
          <w:lang w:eastAsia="en-US"/>
        </w:rPr>
        <w:t>ом 1969 года постройки, капитальный ремонт не проводился</w:t>
      </w:r>
      <w:r w:rsidR="00601318">
        <w:rPr>
          <w:rFonts w:eastAsia="Calibri"/>
          <w:sz w:val="26"/>
          <w:szCs w:val="26"/>
          <w:lang w:eastAsia="en-US"/>
        </w:rPr>
        <w:t>).</w:t>
      </w:r>
    </w:p>
    <w:p w:rsidR="00601318" w:rsidRDefault="00AE2C61" w:rsidP="00AE2C61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601318">
        <w:rPr>
          <w:rFonts w:eastAsia="Calibri"/>
          <w:bCs/>
          <w:sz w:val="26"/>
          <w:szCs w:val="26"/>
          <w:lang w:eastAsia="en-US"/>
        </w:rPr>
        <w:t>1. У</w:t>
      </w:r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становили необходимость переноса сроков проведения </w:t>
      </w:r>
      <w:r w:rsidR="00601318">
        <w:rPr>
          <w:rFonts w:eastAsia="Calibri"/>
          <w:bCs/>
          <w:sz w:val="26"/>
          <w:szCs w:val="26"/>
          <w:lang w:eastAsia="en-US"/>
        </w:rPr>
        <w:t>ПИР на капитальный ремонт</w:t>
      </w:r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 </w:t>
      </w:r>
      <w:r w:rsidR="00601318">
        <w:rPr>
          <w:rFonts w:eastAsia="Calibri"/>
          <w:bCs/>
          <w:sz w:val="26"/>
          <w:szCs w:val="26"/>
          <w:lang w:eastAsia="en-US"/>
        </w:rPr>
        <w:t xml:space="preserve">фасадов в  домах по адресам: </w:t>
      </w:r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="00601318" w:rsidRPr="00601318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="00601318" w:rsidRPr="00601318">
        <w:rPr>
          <w:rFonts w:eastAsia="Calibri"/>
          <w:bCs/>
          <w:sz w:val="26"/>
          <w:szCs w:val="26"/>
          <w:lang w:eastAsia="en-US"/>
        </w:rPr>
        <w:t>ул.Суворова</w:t>
      </w:r>
      <w:proofErr w:type="spellEnd"/>
      <w:r w:rsidR="00601318" w:rsidRPr="00601318">
        <w:rPr>
          <w:rFonts w:eastAsia="Calibri"/>
          <w:bCs/>
          <w:sz w:val="26"/>
          <w:szCs w:val="26"/>
          <w:lang w:eastAsia="en-US"/>
        </w:rPr>
        <w:t>, д.2</w:t>
      </w:r>
      <w:r w:rsidR="00601318">
        <w:rPr>
          <w:rFonts w:eastAsia="Calibri"/>
          <w:bCs/>
          <w:sz w:val="26"/>
          <w:szCs w:val="26"/>
          <w:lang w:eastAsia="en-US"/>
        </w:rPr>
        <w:t xml:space="preserve">, </w:t>
      </w:r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="00601318" w:rsidRPr="00601318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="00601318" w:rsidRPr="00601318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r w:rsidR="00601318" w:rsidRPr="00601318">
        <w:rPr>
          <w:rFonts w:eastAsia="Calibri"/>
          <w:bCs/>
          <w:sz w:val="26"/>
          <w:szCs w:val="26"/>
          <w:lang w:eastAsia="en-US"/>
        </w:rPr>
        <w:t>, д. 13</w:t>
      </w:r>
      <w:r w:rsidR="00601318">
        <w:rPr>
          <w:rFonts w:eastAsia="Calibri"/>
          <w:bCs/>
          <w:sz w:val="26"/>
          <w:szCs w:val="26"/>
          <w:lang w:eastAsia="en-US"/>
        </w:rPr>
        <w:t xml:space="preserve">, ПИР на капитальный ремонт крыши в многоквартирном доме по адресу: </w:t>
      </w:r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="00601318" w:rsidRPr="00601318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="00601318" w:rsidRPr="00601318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r w:rsidR="00601318" w:rsidRPr="00601318">
        <w:rPr>
          <w:rFonts w:eastAsia="Calibri"/>
          <w:bCs/>
          <w:sz w:val="26"/>
          <w:szCs w:val="26"/>
          <w:lang w:eastAsia="en-US"/>
        </w:rPr>
        <w:t>, д. 14</w:t>
      </w:r>
      <w:r w:rsidR="004863D9" w:rsidRPr="004863D9">
        <w:rPr>
          <w:rFonts w:eastAsia="Calibri"/>
          <w:bCs/>
          <w:sz w:val="26"/>
          <w:szCs w:val="26"/>
          <w:lang w:eastAsia="en-US"/>
        </w:rPr>
        <w:t xml:space="preserve"> на период 2020-2022 годов</w:t>
      </w:r>
      <w:r w:rsidR="004863D9">
        <w:rPr>
          <w:rFonts w:eastAsia="Calibri"/>
          <w:bCs/>
          <w:sz w:val="26"/>
          <w:szCs w:val="26"/>
          <w:lang w:eastAsia="en-US"/>
        </w:rPr>
        <w:t>.</w:t>
      </w:r>
    </w:p>
    <w:p w:rsidR="004863D9" w:rsidRDefault="004863D9" w:rsidP="00DA2438">
      <w:pPr>
        <w:pStyle w:val="a7"/>
        <w:ind w:left="0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 В</w:t>
      </w:r>
      <w:r w:rsidRPr="004863D9">
        <w:rPr>
          <w:rFonts w:eastAsia="Calibri"/>
          <w:bCs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</w:t>
      </w:r>
      <w:r>
        <w:rPr>
          <w:rFonts w:eastAsia="Calibri"/>
          <w:bCs/>
          <w:sz w:val="26"/>
          <w:szCs w:val="26"/>
          <w:lang w:eastAsia="en-US"/>
        </w:rPr>
        <w:t xml:space="preserve"> по многоквартирному дому по адресу: </w:t>
      </w:r>
      <w:r w:rsidRPr="004863D9">
        <w:rPr>
          <w:rFonts w:eastAsia="Calibri"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4863D9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Pr="004863D9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Pr="004863D9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r w:rsidRPr="004863D9">
        <w:rPr>
          <w:rFonts w:eastAsia="Calibri"/>
          <w:bCs/>
          <w:sz w:val="26"/>
          <w:szCs w:val="26"/>
          <w:lang w:eastAsia="en-US"/>
        </w:rPr>
        <w:t>, д. 12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4863D9" w:rsidRDefault="004863D9" w:rsidP="00DA2438">
      <w:pPr>
        <w:pStyle w:val="a7"/>
        <w:ind w:left="0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r w:rsidR="002B458B">
        <w:rPr>
          <w:rFonts w:eastAsia="Calibri"/>
          <w:bCs/>
          <w:sz w:val="26"/>
          <w:szCs w:val="26"/>
          <w:lang w:eastAsia="en-US"/>
        </w:rPr>
        <w:t>У</w:t>
      </w:r>
      <w:r>
        <w:rPr>
          <w:rFonts w:eastAsia="Calibri"/>
          <w:bCs/>
          <w:sz w:val="26"/>
          <w:szCs w:val="26"/>
          <w:lang w:eastAsia="en-US"/>
        </w:rPr>
        <w:t xml:space="preserve">становили отсутствие необходимости </w:t>
      </w:r>
      <w:r w:rsidR="002B458B" w:rsidRPr="002B458B">
        <w:rPr>
          <w:rFonts w:eastAsia="Calibri"/>
          <w:bCs/>
          <w:sz w:val="26"/>
          <w:szCs w:val="26"/>
          <w:lang w:eastAsia="en-US"/>
        </w:rPr>
        <w:t xml:space="preserve">переноса сроков капитального ремонта </w:t>
      </w:r>
      <w:r w:rsidR="002B458B">
        <w:rPr>
          <w:rFonts w:eastAsia="Calibri"/>
          <w:bCs/>
          <w:sz w:val="26"/>
          <w:szCs w:val="26"/>
          <w:lang w:eastAsia="en-US"/>
        </w:rPr>
        <w:t xml:space="preserve">крыши в </w:t>
      </w:r>
      <w:r w:rsidR="002B458B" w:rsidRPr="002B458B">
        <w:rPr>
          <w:rFonts w:eastAsia="Calibri"/>
          <w:bCs/>
          <w:sz w:val="26"/>
          <w:szCs w:val="26"/>
          <w:lang w:eastAsia="en-US"/>
        </w:rPr>
        <w:t>многоквартирно</w:t>
      </w:r>
      <w:r w:rsidR="002B458B">
        <w:rPr>
          <w:rFonts w:eastAsia="Calibri"/>
          <w:bCs/>
          <w:sz w:val="26"/>
          <w:szCs w:val="26"/>
          <w:lang w:eastAsia="en-US"/>
        </w:rPr>
        <w:t>м</w:t>
      </w:r>
      <w:r w:rsidR="002B458B" w:rsidRPr="002B458B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2B458B">
        <w:rPr>
          <w:rFonts w:eastAsia="Calibri"/>
          <w:bCs/>
          <w:sz w:val="26"/>
          <w:szCs w:val="26"/>
          <w:lang w:eastAsia="en-US"/>
        </w:rPr>
        <w:t>е</w:t>
      </w:r>
      <w:r w:rsidR="002B458B" w:rsidRPr="002B458B">
        <w:rPr>
          <w:rFonts w:eastAsia="Calibri"/>
          <w:bCs/>
          <w:sz w:val="26"/>
          <w:szCs w:val="26"/>
          <w:lang w:eastAsia="en-US"/>
        </w:rPr>
        <w:t xml:space="preserve"> </w:t>
      </w:r>
      <w:r w:rsidR="002B458B">
        <w:rPr>
          <w:rFonts w:eastAsia="Calibri"/>
          <w:bCs/>
          <w:sz w:val="26"/>
          <w:szCs w:val="26"/>
          <w:lang w:eastAsia="en-US"/>
        </w:rPr>
        <w:t xml:space="preserve">по адресу: </w:t>
      </w:r>
      <w:r w:rsidR="002B458B" w:rsidRPr="002B458B">
        <w:rPr>
          <w:rFonts w:eastAsia="Calibri"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="002B458B" w:rsidRPr="002B458B">
        <w:rPr>
          <w:rFonts w:eastAsia="Calibri"/>
          <w:bCs/>
          <w:sz w:val="26"/>
          <w:szCs w:val="26"/>
          <w:lang w:eastAsia="en-US"/>
        </w:rPr>
        <w:t>г.Новая</w:t>
      </w:r>
      <w:proofErr w:type="spellEnd"/>
      <w:r w:rsidR="002B458B" w:rsidRPr="002B458B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="002B458B" w:rsidRPr="002B458B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r w:rsidR="002B458B" w:rsidRPr="002B458B">
        <w:rPr>
          <w:rFonts w:eastAsia="Calibri"/>
          <w:bCs/>
          <w:sz w:val="26"/>
          <w:szCs w:val="26"/>
          <w:lang w:eastAsia="en-US"/>
        </w:rPr>
        <w:t>, д.7</w:t>
      </w:r>
      <w:r>
        <w:rPr>
          <w:rFonts w:eastAsia="Calibri"/>
          <w:bCs/>
          <w:sz w:val="26"/>
          <w:szCs w:val="26"/>
          <w:lang w:eastAsia="en-US"/>
        </w:rPr>
        <w:t xml:space="preserve">, в связи с </w:t>
      </w:r>
      <w:r w:rsidR="00DA2438">
        <w:rPr>
          <w:rFonts w:eastAsia="Calibri"/>
          <w:bCs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bCs/>
          <w:sz w:val="26"/>
          <w:szCs w:val="26"/>
          <w:lang w:eastAsia="en-US"/>
        </w:rPr>
        <w:t>заключением</w:t>
      </w:r>
      <w:r w:rsidR="002B458B">
        <w:rPr>
          <w:rFonts w:eastAsia="Calibri"/>
          <w:bCs/>
          <w:sz w:val="26"/>
          <w:szCs w:val="26"/>
          <w:lang w:eastAsia="en-US"/>
        </w:rPr>
        <w:t xml:space="preserve"> по результатам обследования технического состояния жилого дома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74731" w:rsidRPr="00674731" w:rsidRDefault="00122EEA" w:rsidP="004863D9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Приложение № 5 к  протоколу.</w:t>
      </w:r>
    </w:p>
    <w:p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0B278D" w:rsidRPr="006B1C86" w:rsidRDefault="00B11BFA" w:rsidP="00B11BFA">
      <w:pPr>
        <w:pStyle w:val="a7"/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6. </w:t>
      </w:r>
      <w:r w:rsidR="000B278D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4863D9">
        <w:rPr>
          <w:rFonts w:eastAsia="Calibri"/>
          <w:bCs/>
          <w:sz w:val="26"/>
          <w:szCs w:val="26"/>
          <w:lang w:eastAsia="en-US"/>
        </w:rPr>
        <w:t>й</w:t>
      </w:r>
      <w:r w:rsidR="000B278D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4863D9">
        <w:rPr>
          <w:rFonts w:eastAsia="Calibri"/>
          <w:bCs/>
          <w:sz w:val="26"/>
          <w:szCs w:val="26"/>
          <w:lang w:eastAsia="en-US"/>
        </w:rPr>
        <w:t xml:space="preserve">ых администрацией муниципального образования </w:t>
      </w:r>
      <w:proofErr w:type="spellStart"/>
      <w:r w:rsidR="004863D9">
        <w:rPr>
          <w:rFonts w:eastAsia="Calibri"/>
          <w:bCs/>
          <w:sz w:val="26"/>
          <w:szCs w:val="26"/>
          <w:lang w:eastAsia="en-US"/>
        </w:rPr>
        <w:t>Дружногорское</w:t>
      </w:r>
      <w:proofErr w:type="spellEnd"/>
      <w:r w:rsidR="004863D9">
        <w:rPr>
          <w:rFonts w:eastAsia="Calibri"/>
          <w:bCs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области,</w:t>
      </w:r>
      <w:r w:rsidR="00E2362C">
        <w:rPr>
          <w:rFonts w:eastAsia="Calibri"/>
          <w:bCs/>
          <w:sz w:val="26"/>
          <w:szCs w:val="26"/>
          <w:lang w:eastAsia="en-US"/>
        </w:rPr>
        <w:t xml:space="preserve"> 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4863D9">
        <w:rPr>
          <w:rFonts w:eastAsia="Calibri"/>
          <w:bCs/>
          <w:sz w:val="26"/>
          <w:szCs w:val="26"/>
          <w:lang w:eastAsia="en-US"/>
        </w:rPr>
        <w:t>4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4863D9">
        <w:rPr>
          <w:rFonts w:eastAsia="Calibri"/>
          <w:bCs/>
          <w:sz w:val="26"/>
          <w:szCs w:val="26"/>
          <w:lang w:eastAsia="en-US"/>
        </w:rPr>
        <w:t>ых домов</w:t>
      </w:r>
      <w:r w:rsidR="00E2362C">
        <w:rPr>
          <w:rFonts w:eastAsia="Calibri"/>
          <w:bCs/>
          <w:sz w:val="26"/>
          <w:szCs w:val="26"/>
          <w:lang w:eastAsia="en-US"/>
        </w:rPr>
        <w:t xml:space="preserve">: </w:t>
      </w:r>
    </w:p>
    <w:p w:rsidR="004863D9" w:rsidRPr="004863D9" w:rsidRDefault="004863D9" w:rsidP="00FB41C1">
      <w:pPr>
        <w:ind w:firstLine="851"/>
        <w:jc w:val="both"/>
        <w:rPr>
          <w:bCs/>
          <w:sz w:val="26"/>
          <w:szCs w:val="26"/>
        </w:rPr>
      </w:pPr>
      <w:r w:rsidRPr="004863D9">
        <w:rPr>
          <w:bCs/>
          <w:sz w:val="26"/>
          <w:szCs w:val="26"/>
        </w:rPr>
        <w:t xml:space="preserve">Гатчинский район, </w:t>
      </w:r>
      <w:proofErr w:type="spellStart"/>
      <w:r w:rsidRPr="004863D9">
        <w:rPr>
          <w:bCs/>
          <w:sz w:val="26"/>
          <w:szCs w:val="26"/>
        </w:rPr>
        <w:t>г.п.Дружная</w:t>
      </w:r>
      <w:proofErr w:type="spellEnd"/>
      <w:r w:rsidRPr="004863D9">
        <w:rPr>
          <w:bCs/>
          <w:sz w:val="26"/>
          <w:szCs w:val="26"/>
        </w:rPr>
        <w:t xml:space="preserve"> Горка, </w:t>
      </w:r>
      <w:proofErr w:type="spellStart"/>
      <w:r w:rsidRPr="004863D9">
        <w:rPr>
          <w:bCs/>
          <w:sz w:val="26"/>
          <w:szCs w:val="26"/>
        </w:rPr>
        <w:t>ул.Здравомыслова</w:t>
      </w:r>
      <w:proofErr w:type="spellEnd"/>
      <w:r w:rsidRPr="004863D9">
        <w:rPr>
          <w:bCs/>
          <w:sz w:val="26"/>
          <w:szCs w:val="26"/>
        </w:rPr>
        <w:t xml:space="preserve">, д.8 – перенос сроков </w:t>
      </w:r>
      <w:r w:rsidR="00FB41C1">
        <w:rPr>
          <w:bCs/>
          <w:sz w:val="26"/>
          <w:szCs w:val="26"/>
        </w:rPr>
        <w:t>проведения капитального ремонта систем теплоснабжения, холодного водоснабжения</w:t>
      </w:r>
      <w:r w:rsidRPr="004863D9">
        <w:rPr>
          <w:bCs/>
          <w:sz w:val="26"/>
          <w:szCs w:val="26"/>
        </w:rPr>
        <w:t>, горяч</w:t>
      </w:r>
      <w:r w:rsidR="00FB41C1">
        <w:rPr>
          <w:bCs/>
          <w:sz w:val="26"/>
          <w:szCs w:val="26"/>
        </w:rPr>
        <w:t>его водоснабжения, водоотведения на период  2020-2022 годов (д</w:t>
      </w:r>
      <w:r w:rsidRPr="004863D9">
        <w:rPr>
          <w:bCs/>
          <w:sz w:val="26"/>
          <w:szCs w:val="26"/>
        </w:rPr>
        <w:t>ом 1965 года постройки, капитальный ремонт не проводился</w:t>
      </w:r>
      <w:r w:rsidR="00FB41C1">
        <w:rPr>
          <w:bCs/>
          <w:sz w:val="26"/>
          <w:szCs w:val="26"/>
        </w:rPr>
        <w:t>),</w:t>
      </w:r>
      <w:r w:rsidRPr="004863D9">
        <w:rPr>
          <w:bCs/>
          <w:sz w:val="26"/>
          <w:szCs w:val="26"/>
        </w:rPr>
        <w:t xml:space="preserve"> </w:t>
      </w:r>
    </w:p>
    <w:p w:rsidR="004863D9" w:rsidRPr="004863D9" w:rsidRDefault="004863D9" w:rsidP="00FB41C1">
      <w:pPr>
        <w:ind w:firstLine="851"/>
        <w:jc w:val="both"/>
        <w:rPr>
          <w:bCs/>
          <w:sz w:val="26"/>
          <w:szCs w:val="26"/>
        </w:rPr>
      </w:pPr>
      <w:r w:rsidRPr="004863D9">
        <w:rPr>
          <w:bCs/>
          <w:sz w:val="26"/>
          <w:szCs w:val="26"/>
        </w:rPr>
        <w:t xml:space="preserve">Гатчинский район, </w:t>
      </w:r>
      <w:proofErr w:type="spellStart"/>
      <w:r w:rsidRPr="004863D9">
        <w:rPr>
          <w:bCs/>
          <w:sz w:val="26"/>
          <w:szCs w:val="26"/>
        </w:rPr>
        <w:t>г.п.Дружная</w:t>
      </w:r>
      <w:proofErr w:type="spellEnd"/>
      <w:r w:rsidRPr="004863D9">
        <w:rPr>
          <w:bCs/>
          <w:sz w:val="26"/>
          <w:szCs w:val="26"/>
        </w:rPr>
        <w:t xml:space="preserve"> Горка, </w:t>
      </w:r>
      <w:proofErr w:type="spellStart"/>
      <w:r w:rsidRPr="004863D9">
        <w:rPr>
          <w:bCs/>
          <w:sz w:val="26"/>
          <w:szCs w:val="26"/>
        </w:rPr>
        <w:t>ул.Здравомыслова</w:t>
      </w:r>
      <w:proofErr w:type="spellEnd"/>
      <w:r w:rsidRPr="004863D9">
        <w:rPr>
          <w:bCs/>
          <w:sz w:val="26"/>
          <w:szCs w:val="26"/>
        </w:rPr>
        <w:t xml:space="preserve">, д. 6 – перенос сроков </w:t>
      </w:r>
      <w:r w:rsidR="00FB41C1">
        <w:rPr>
          <w:bCs/>
          <w:sz w:val="26"/>
          <w:szCs w:val="26"/>
        </w:rPr>
        <w:t>проведения капитального ремонта систем теплоснабжения, холодного водоснабжения, горячего водоснабжения, водоотведения на период 2020-2022 годов (д</w:t>
      </w:r>
      <w:r w:rsidRPr="004863D9">
        <w:rPr>
          <w:bCs/>
          <w:sz w:val="26"/>
          <w:szCs w:val="26"/>
        </w:rPr>
        <w:t>ом 1961 года постройки, капитальный ремонт не проводился</w:t>
      </w:r>
      <w:r w:rsidR="00FB41C1">
        <w:rPr>
          <w:bCs/>
          <w:sz w:val="26"/>
          <w:szCs w:val="26"/>
        </w:rPr>
        <w:t>),</w:t>
      </w:r>
    </w:p>
    <w:p w:rsidR="004863D9" w:rsidRPr="004863D9" w:rsidRDefault="004863D9" w:rsidP="00FB41C1">
      <w:pPr>
        <w:ind w:firstLine="851"/>
        <w:jc w:val="both"/>
        <w:rPr>
          <w:bCs/>
          <w:sz w:val="26"/>
          <w:szCs w:val="26"/>
        </w:rPr>
      </w:pPr>
      <w:r w:rsidRPr="004863D9">
        <w:rPr>
          <w:bCs/>
          <w:sz w:val="26"/>
          <w:szCs w:val="26"/>
        </w:rPr>
        <w:t xml:space="preserve">Гатчинский район, </w:t>
      </w:r>
      <w:proofErr w:type="spellStart"/>
      <w:r w:rsidRPr="004863D9">
        <w:rPr>
          <w:bCs/>
          <w:sz w:val="26"/>
          <w:szCs w:val="26"/>
        </w:rPr>
        <w:t>пос.Дружная</w:t>
      </w:r>
      <w:proofErr w:type="spellEnd"/>
      <w:r w:rsidRPr="004863D9">
        <w:rPr>
          <w:bCs/>
          <w:sz w:val="26"/>
          <w:szCs w:val="26"/>
        </w:rPr>
        <w:t xml:space="preserve"> Горка, </w:t>
      </w:r>
      <w:proofErr w:type="spellStart"/>
      <w:r w:rsidRPr="004863D9">
        <w:rPr>
          <w:bCs/>
          <w:sz w:val="26"/>
          <w:szCs w:val="26"/>
        </w:rPr>
        <w:t>ул.Пролетарская</w:t>
      </w:r>
      <w:proofErr w:type="spellEnd"/>
      <w:r w:rsidRPr="004863D9">
        <w:rPr>
          <w:bCs/>
          <w:sz w:val="26"/>
          <w:szCs w:val="26"/>
        </w:rPr>
        <w:t>, д.1 – перенос сроков проведения капитального ремонта крыши на период 2020-2022 годов</w:t>
      </w:r>
      <w:r w:rsidR="00FB41C1">
        <w:rPr>
          <w:bCs/>
          <w:sz w:val="26"/>
          <w:szCs w:val="26"/>
        </w:rPr>
        <w:t xml:space="preserve"> (д</w:t>
      </w:r>
      <w:r w:rsidRPr="004863D9">
        <w:rPr>
          <w:bCs/>
          <w:sz w:val="26"/>
          <w:szCs w:val="26"/>
        </w:rPr>
        <w:t>ом 1976 года постройки, капитальный ремонт крыши – 2006 год</w:t>
      </w:r>
      <w:r w:rsidR="00FB41C1">
        <w:rPr>
          <w:bCs/>
          <w:sz w:val="26"/>
          <w:szCs w:val="26"/>
        </w:rPr>
        <w:t>),</w:t>
      </w:r>
    </w:p>
    <w:p w:rsidR="004863D9" w:rsidRDefault="004863D9" w:rsidP="00FB41C1">
      <w:pPr>
        <w:ind w:firstLine="851"/>
        <w:jc w:val="both"/>
        <w:rPr>
          <w:bCs/>
          <w:sz w:val="26"/>
          <w:szCs w:val="26"/>
        </w:rPr>
      </w:pPr>
      <w:r w:rsidRPr="004863D9">
        <w:rPr>
          <w:bCs/>
          <w:sz w:val="26"/>
          <w:szCs w:val="26"/>
        </w:rPr>
        <w:t xml:space="preserve">Гатчинский район, ж/д </w:t>
      </w:r>
      <w:proofErr w:type="spellStart"/>
      <w:r w:rsidRPr="004863D9">
        <w:rPr>
          <w:bCs/>
          <w:sz w:val="26"/>
          <w:szCs w:val="26"/>
        </w:rPr>
        <w:t>ст.п.Строгоново</w:t>
      </w:r>
      <w:proofErr w:type="spellEnd"/>
      <w:r w:rsidRPr="004863D9">
        <w:rPr>
          <w:bCs/>
          <w:sz w:val="26"/>
          <w:szCs w:val="26"/>
        </w:rPr>
        <w:t xml:space="preserve">, </w:t>
      </w:r>
      <w:proofErr w:type="spellStart"/>
      <w:r w:rsidRPr="004863D9">
        <w:rPr>
          <w:bCs/>
          <w:sz w:val="26"/>
          <w:szCs w:val="26"/>
        </w:rPr>
        <w:t>ул.Железнодорожная</w:t>
      </w:r>
      <w:proofErr w:type="spellEnd"/>
      <w:r w:rsidRPr="004863D9">
        <w:rPr>
          <w:bCs/>
          <w:sz w:val="26"/>
          <w:szCs w:val="26"/>
        </w:rPr>
        <w:t>, д.2 –  перенос сроков проведения капитального ремонта сроков проведения капитального ремонта крыши на период 2020-2022 годов</w:t>
      </w:r>
      <w:r w:rsidR="00FB41C1">
        <w:rPr>
          <w:bCs/>
          <w:sz w:val="26"/>
          <w:szCs w:val="26"/>
        </w:rPr>
        <w:t xml:space="preserve"> (д</w:t>
      </w:r>
      <w:r w:rsidRPr="004863D9">
        <w:rPr>
          <w:bCs/>
          <w:sz w:val="26"/>
          <w:szCs w:val="26"/>
        </w:rPr>
        <w:t>ом 1971 года постройки, капитальный ремонт не проводился</w:t>
      </w:r>
      <w:r w:rsidR="00FB41C1">
        <w:rPr>
          <w:bCs/>
          <w:sz w:val="26"/>
          <w:szCs w:val="26"/>
        </w:rPr>
        <w:t>).</w:t>
      </w:r>
    </w:p>
    <w:p w:rsidR="00E2362C" w:rsidRPr="00E2362C" w:rsidRDefault="000B278D" w:rsidP="00E2362C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="00E2362C">
        <w:rPr>
          <w:rFonts w:eastAsia="Calibri"/>
          <w:bCs/>
          <w:sz w:val="26"/>
          <w:szCs w:val="26"/>
          <w:lang w:eastAsia="en-US"/>
        </w:rPr>
        <w:t>3.10.1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9" w:name="_Hlk26791546"/>
      <w:r w:rsidR="00E2362C" w:rsidRPr="00E2362C">
        <w:rPr>
          <w:rFonts w:eastAsia="Calibri"/>
          <w:bCs/>
          <w:sz w:val="26"/>
          <w:szCs w:val="26"/>
          <w:lang w:eastAsia="en-US"/>
        </w:rPr>
        <w:t>Порядка</w:t>
      </w:r>
      <w:r w:rsidR="00FB41C1">
        <w:rPr>
          <w:rFonts w:eastAsia="Calibri"/>
          <w:bCs/>
          <w:sz w:val="26"/>
          <w:szCs w:val="26"/>
          <w:lang w:eastAsia="en-US"/>
        </w:rPr>
        <w:t>.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End w:id="9"/>
    </w:p>
    <w:p w:rsidR="00674731" w:rsidRPr="00674731" w:rsidRDefault="00122EEA" w:rsidP="00E2362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6 к протоколу.</w:t>
      </w:r>
    </w:p>
    <w:p w:rsidR="001F6D5F" w:rsidRPr="006B1C86" w:rsidRDefault="001F6D5F" w:rsidP="00E2362C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161BC3" w:rsidRPr="00231330" w:rsidRDefault="00EA5E38" w:rsidP="00EA5E38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31330">
        <w:rPr>
          <w:rFonts w:eastAsia="Calibri"/>
          <w:bCs/>
          <w:sz w:val="26"/>
          <w:szCs w:val="26"/>
          <w:lang w:eastAsia="en-US"/>
        </w:rPr>
        <w:t xml:space="preserve">7. </w:t>
      </w:r>
      <w:bookmarkStart w:id="10" w:name="_Hlk28436164"/>
      <w:r w:rsidR="00E82F0F" w:rsidRPr="0023133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FB41C1">
        <w:rPr>
          <w:rFonts w:eastAsia="Calibri"/>
          <w:bCs/>
          <w:sz w:val="26"/>
          <w:szCs w:val="26"/>
          <w:lang w:eastAsia="en-US"/>
        </w:rPr>
        <w:t>й</w:t>
      </w:r>
      <w:r w:rsidR="00E82F0F" w:rsidRPr="00231330">
        <w:rPr>
          <w:rFonts w:eastAsia="Calibri"/>
          <w:bCs/>
          <w:sz w:val="26"/>
          <w:szCs w:val="26"/>
          <w:lang w:eastAsia="en-US"/>
        </w:rPr>
        <w:t>, представленн</w:t>
      </w:r>
      <w:r w:rsidR="00FB41C1">
        <w:rPr>
          <w:rFonts w:eastAsia="Calibri"/>
          <w:bCs/>
          <w:sz w:val="26"/>
          <w:szCs w:val="26"/>
          <w:lang w:eastAsia="en-US"/>
        </w:rPr>
        <w:t>ых</w:t>
      </w:r>
      <w:r w:rsidR="00E2362C" w:rsidRPr="00231330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</w:t>
      </w:r>
      <w:proofErr w:type="spellStart"/>
      <w:r w:rsidR="00FB41C1">
        <w:rPr>
          <w:rFonts w:eastAsia="Calibri"/>
          <w:bCs/>
          <w:sz w:val="26"/>
          <w:szCs w:val="26"/>
          <w:lang w:eastAsia="en-US"/>
        </w:rPr>
        <w:t>Полянское</w:t>
      </w:r>
      <w:proofErr w:type="spellEnd"/>
      <w:r w:rsidR="00E2362C" w:rsidRPr="00231330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r w:rsidR="00FB41C1">
        <w:rPr>
          <w:rFonts w:eastAsia="Calibri"/>
          <w:bCs/>
          <w:sz w:val="26"/>
          <w:szCs w:val="26"/>
          <w:lang w:eastAsia="en-US"/>
        </w:rPr>
        <w:t>Выборгского</w:t>
      </w:r>
      <w:r w:rsidR="00E2362C" w:rsidRPr="00231330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 </w:t>
      </w:r>
      <w:r w:rsidR="00FB41C1">
        <w:rPr>
          <w:rFonts w:eastAsia="Calibri"/>
          <w:bCs/>
          <w:sz w:val="26"/>
          <w:szCs w:val="26"/>
          <w:lang w:eastAsia="en-US"/>
        </w:rPr>
        <w:t>включении в региональную программу капитального ремонта 5 многоквартирных домов:</w:t>
      </w:r>
    </w:p>
    <w:p w:rsidR="00FB41C1" w:rsidRPr="00FB41C1" w:rsidRDefault="00FB41C1" w:rsidP="000654B9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41C1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пос.ст.Приветнинское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ул.Военных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 строителей, д.3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FB41C1">
        <w:rPr>
          <w:rFonts w:eastAsia="Calibri"/>
          <w:sz w:val="26"/>
          <w:szCs w:val="26"/>
          <w:lang w:eastAsia="en-US"/>
        </w:rPr>
        <w:t>дом 1971 года постройки</w:t>
      </w:r>
      <w:r>
        <w:rPr>
          <w:rFonts w:eastAsia="Calibri"/>
          <w:sz w:val="26"/>
          <w:szCs w:val="26"/>
          <w:lang w:eastAsia="en-US"/>
        </w:rPr>
        <w:t xml:space="preserve">),  </w:t>
      </w:r>
    </w:p>
    <w:p w:rsidR="00FB41C1" w:rsidRPr="00FB41C1" w:rsidRDefault="00FB41C1" w:rsidP="000654B9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41C1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пос.ст.Приветнинское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ул.Военных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 строителей, д.1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FB41C1">
        <w:rPr>
          <w:rFonts w:eastAsia="Calibri"/>
          <w:sz w:val="26"/>
          <w:szCs w:val="26"/>
          <w:lang w:eastAsia="en-US"/>
        </w:rPr>
        <w:t>дом 1985 года постройки</w:t>
      </w:r>
      <w:r w:rsidR="000654B9">
        <w:rPr>
          <w:rFonts w:eastAsia="Calibri"/>
          <w:sz w:val="26"/>
          <w:szCs w:val="26"/>
          <w:lang w:eastAsia="en-US"/>
        </w:rPr>
        <w:t>),</w:t>
      </w:r>
    </w:p>
    <w:p w:rsidR="00FB41C1" w:rsidRPr="00FB41C1" w:rsidRDefault="00FB41C1" w:rsidP="000654B9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41C1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пос.ст.Приветнинское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ул.Военных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 строителей, д.5</w:t>
      </w:r>
      <w:r w:rsidR="000654B9">
        <w:rPr>
          <w:rFonts w:eastAsia="Calibri"/>
          <w:sz w:val="26"/>
          <w:szCs w:val="26"/>
          <w:lang w:eastAsia="en-US"/>
        </w:rPr>
        <w:t xml:space="preserve"> (дом 1971 года постройки),</w:t>
      </w:r>
      <w:r w:rsidRPr="00FB41C1">
        <w:rPr>
          <w:rFonts w:eastAsia="Calibri"/>
          <w:sz w:val="26"/>
          <w:szCs w:val="26"/>
          <w:lang w:eastAsia="en-US"/>
        </w:rPr>
        <w:t xml:space="preserve"> </w:t>
      </w:r>
    </w:p>
    <w:p w:rsidR="00FB41C1" w:rsidRPr="00FB41C1" w:rsidRDefault="00FB41C1" w:rsidP="000654B9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41C1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пос.ст.Приветнинское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ул.Военных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 строителей, д.7</w:t>
      </w:r>
      <w:r w:rsidR="000654B9">
        <w:rPr>
          <w:rFonts w:eastAsia="Calibri"/>
          <w:sz w:val="26"/>
          <w:szCs w:val="26"/>
          <w:lang w:eastAsia="en-US"/>
        </w:rPr>
        <w:t xml:space="preserve"> (</w:t>
      </w:r>
      <w:r w:rsidRPr="00FB41C1">
        <w:rPr>
          <w:rFonts w:eastAsia="Calibri"/>
          <w:sz w:val="26"/>
          <w:szCs w:val="26"/>
          <w:lang w:eastAsia="en-US"/>
        </w:rPr>
        <w:t>дом 1980 года постройки</w:t>
      </w:r>
      <w:r w:rsidR="000654B9">
        <w:rPr>
          <w:rFonts w:eastAsia="Calibri"/>
          <w:sz w:val="26"/>
          <w:szCs w:val="26"/>
          <w:lang w:eastAsia="en-US"/>
        </w:rPr>
        <w:t>)</w:t>
      </w:r>
      <w:r w:rsidRPr="00FB41C1">
        <w:rPr>
          <w:rFonts w:eastAsia="Calibri"/>
          <w:sz w:val="26"/>
          <w:szCs w:val="26"/>
          <w:lang w:eastAsia="en-US"/>
        </w:rPr>
        <w:t xml:space="preserve">, </w:t>
      </w:r>
    </w:p>
    <w:p w:rsidR="000654B9" w:rsidRPr="006B1C86" w:rsidRDefault="00FB41C1" w:rsidP="000654B9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B41C1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пос.ст.Приветнинское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FB41C1">
        <w:rPr>
          <w:rFonts w:eastAsia="Calibri"/>
          <w:sz w:val="26"/>
          <w:szCs w:val="26"/>
          <w:lang w:eastAsia="en-US"/>
        </w:rPr>
        <w:t>ул.Военных</w:t>
      </w:r>
      <w:proofErr w:type="spellEnd"/>
      <w:r w:rsidRPr="00FB41C1">
        <w:rPr>
          <w:rFonts w:eastAsia="Calibri"/>
          <w:sz w:val="26"/>
          <w:szCs w:val="26"/>
          <w:lang w:eastAsia="en-US"/>
        </w:rPr>
        <w:t xml:space="preserve"> строителей, д.9</w:t>
      </w:r>
      <w:r w:rsidR="000654B9">
        <w:rPr>
          <w:rFonts w:eastAsia="Calibri"/>
          <w:sz w:val="26"/>
          <w:szCs w:val="26"/>
          <w:lang w:eastAsia="en-US"/>
        </w:rPr>
        <w:t xml:space="preserve"> (</w:t>
      </w:r>
      <w:r w:rsidRPr="00FB41C1">
        <w:rPr>
          <w:rFonts w:eastAsia="Calibri"/>
          <w:sz w:val="26"/>
          <w:szCs w:val="26"/>
          <w:lang w:eastAsia="en-US"/>
        </w:rPr>
        <w:t>дом 1980 года постройки</w:t>
      </w:r>
      <w:r w:rsidR="000654B9">
        <w:rPr>
          <w:rFonts w:eastAsia="Calibri"/>
          <w:sz w:val="26"/>
          <w:szCs w:val="26"/>
          <w:lang w:eastAsia="en-US"/>
        </w:rPr>
        <w:t>).</w:t>
      </w:r>
    </w:p>
    <w:p w:rsidR="00B95AB7" w:rsidRPr="00B95AB7" w:rsidRDefault="00E82F0F" w:rsidP="00B95AB7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1" w:name="_Hlk26531895"/>
      <w:r w:rsidR="00B95AB7" w:rsidRPr="00B95AB7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r w:rsidR="000654B9">
        <w:rPr>
          <w:rFonts w:eastAsia="Calibri"/>
          <w:bCs/>
          <w:sz w:val="26"/>
          <w:szCs w:val="26"/>
          <w:lang w:eastAsia="en-US"/>
        </w:rPr>
        <w:t xml:space="preserve">проведения капитального ремонта общего имущества в многоквартирных домах, начиная с периода 2029-2031 годов.  </w:t>
      </w:r>
      <w:bookmarkEnd w:id="11"/>
    </w:p>
    <w:p w:rsidR="00674731" w:rsidRPr="006B1C86" w:rsidRDefault="00122EEA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7 к протоколу.</w:t>
      </w:r>
    </w:p>
    <w:bookmarkEnd w:id="10"/>
    <w:p w:rsidR="00E82F0F" w:rsidRPr="006B1C86" w:rsidRDefault="00E82F0F" w:rsidP="0051250E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9C7535" w:rsidRPr="006B1C86" w:rsidRDefault="009C7535" w:rsidP="009C7535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2" w:name="_Hlk26531611"/>
      <w:bookmarkEnd w:id="0"/>
      <w:r w:rsidRPr="006B1C86">
        <w:rPr>
          <w:rFonts w:eastAsia="Calibri"/>
          <w:bCs/>
          <w:sz w:val="26"/>
          <w:szCs w:val="26"/>
          <w:lang w:eastAsia="en-US"/>
        </w:rPr>
        <w:t>8. Рассмотрение заявлени</w:t>
      </w:r>
      <w:r w:rsidR="000654B9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0654B9">
        <w:rPr>
          <w:rFonts w:eastAsia="Calibri"/>
          <w:bCs/>
          <w:sz w:val="26"/>
          <w:szCs w:val="26"/>
          <w:lang w:eastAsia="en-US"/>
        </w:rPr>
        <w:t>ых</w:t>
      </w:r>
      <w:r w:rsidR="00A903BE">
        <w:rPr>
          <w:rFonts w:eastAsia="Calibri"/>
          <w:bCs/>
          <w:sz w:val="26"/>
          <w:szCs w:val="26"/>
          <w:lang w:eastAsia="en-US"/>
        </w:rPr>
        <w:t xml:space="preserve"> </w:t>
      </w:r>
      <w:r w:rsidR="000654B9">
        <w:rPr>
          <w:rFonts w:eastAsia="Calibri"/>
          <w:bCs/>
          <w:sz w:val="26"/>
          <w:szCs w:val="26"/>
          <w:lang w:eastAsia="en-US"/>
        </w:rPr>
        <w:t>ЗАО «</w:t>
      </w:r>
      <w:proofErr w:type="spellStart"/>
      <w:r w:rsidR="000654B9">
        <w:rPr>
          <w:rFonts w:eastAsia="Calibri"/>
          <w:bCs/>
          <w:sz w:val="26"/>
          <w:szCs w:val="26"/>
          <w:lang w:eastAsia="en-US"/>
        </w:rPr>
        <w:t>ТВЭЛОблСервис</w:t>
      </w:r>
      <w:proofErr w:type="spellEnd"/>
      <w:r w:rsidR="000654B9">
        <w:rPr>
          <w:rFonts w:eastAsia="Calibri"/>
          <w:bCs/>
          <w:sz w:val="26"/>
          <w:szCs w:val="26"/>
          <w:lang w:eastAsia="en-US"/>
        </w:rPr>
        <w:t>»</w:t>
      </w:r>
      <w:r w:rsidR="00541D9D">
        <w:rPr>
          <w:rFonts w:eastAsia="Calibri"/>
          <w:bCs/>
          <w:sz w:val="26"/>
          <w:szCs w:val="26"/>
          <w:lang w:eastAsia="en-US"/>
        </w:rPr>
        <w:t xml:space="preserve">, </w:t>
      </w:r>
      <w:r w:rsidR="00541D9D" w:rsidRPr="00541D9D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</w:t>
      </w:r>
      <w:r w:rsidR="000654B9">
        <w:rPr>
          <w:rFonts w:eastAsia="Calibri"/>
          <w:bCs/>
          <w:sz w:val="26"/>
          <w:szCs w:val="26"/>
          <w:lang w:eastAsia="en-US"/>
        </w:rPr>
        <w:t>ний период (срок), в отношении 3 многоквартирных домов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:rsidR="000654B9" w:rsidRPr="000654B9" w:rsidRDefault="000654B9" w:rsidP="000654B9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3" w:name="_Hlk25164205"/>
      <w:r w:rsidRPr="000654B9">
        <w:rPr>
          <w:rFonts w:eastAsia="Calibri"/>
          <w:bCs/>
          <w:sz w:val="26"/>
          <w:szCs w:val="26"/>
          <w:lang w:eastAsia="en-US"/>
        </w:rPr>
        <w:t xml:space="preserve">Приозерский район, </w:t>
      </w:r>
      <w:proofErr w:type="spellStart"/>
      <w:r w:rsidRPr="000654B9">
        <w:rPr>
          <w:rFonts w:eastAsia="Calibri"/>
          <w:bCs/>
          <w:sz w:val="26"/>
          <w:szCs w:val="26"/>
          <w:lang w:eastAsia="en-US"/>
        </w:rPr>
        <w:t>пос.Мельниково</w:t>
      </w:r>
      <w:proofErr w:type="spellEnd"/>
      <w:r w:rsidRPr="000654B9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654B9">
        <w:rPr>
          <w:rFonts w:eastAsia="Calibri"/>
          <w:bCs/>
          <w:sz w:val="26"/>
          <w:szCs w:val="26"/>
          <w:lang w:eastAsia="en-US"/>
        </w:rPr>
        <w:t>ул</w:t>
      </w:r>
      <w:r>
        <w:rPr>
          <w:rFonts w:eastAsia="Calibri"/>
          <w:bCs/>
          <w:sz w:val="26"/>
          <w:szCs w:val="26"/>
          <w:lang w:eastAsia="en-US"/>
        </w:rPr>
        <w:t>.Калинина</w:t>
      </w:r>
      <w:proofErr w:type="spellEnd"/>
      <w:r>
        <w:rPr>
          <w:rFonts w:eastAsia="Calibri"/>
          <w:bCs/>
          <w:sz w:val="26"/>
          <w:szCs w:val="26"/>
          <w:lang w:eastAsia="en-US"/>
        </w:rPr>
        <w:t>, д.10 - перенос сроков</w:t>
      </w:r>
      <w:r w:rsidRPr="000654B9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фасада: ремонт отмостки и крылец  на 2019-2020 год</w:t>
      </w:r>
      <w:r w:rsidR="00A00161">
        <w:rPr>
          <w:rFonts w:eastAsia="Calibri"/>
          <w:bCs/>
          <w:sz w:val="26"/>
          <w:szCs w:val="26"/>
          <w:lang w:eastAsia="en-US"/>
        </w:rPr>
        <w:t>ы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654B9">
        <w:rPr>
          <w:rFonts w:eastAsia="Calibri"/>
          <w:bCs/>
          <w:sz w:val="26"/>
          <w:szCs w:val="26"/>
          <w:lang w:eastAsia="en-US"/>
        </w:rPr>
        <w:t>ом 1977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0654B9" w:rsidRPr="000654B9" w:rsidRDefault="000654B9" w:rsidP="000654B9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654B9">
        <w:rPr>
          <w:rFonts w:eastAsia="Calibri"/>
          <w:bCs/>
          <w:sz w:val="26"/>
          <w:szCs w:val="26"/>
          <w:lang w:eastAsia="en-US"/>
        </w:rPr>
        <w:lastRenderedPageBreak/>
        <w:t xml:space="preserve">Приозерский район, </w:t>
      </w:r>
      <w:proofErr w:type="spellStart"/>
      <w:r w:rsidRPr="000654B9">
        <w:rPr>
          <w:rFonts w:eastAsia="Calibri"/>
          <w:bCs/>
          <w:sz w:val="26"/>
          <w:szCs w:val="26"/>
          <w:lang w:eastAsia="en-US"/>
        </w:rPr>
        <w:t>пос.Мельниково</w:t>
      </w:r>
      <w:proofErr w:type="spellEnd"/>
      <w:r w:rsidRPr="000654B9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654B9">
        <w:rPr>
          <w:rFonts w:eastAsia="Calibri"/>
          <w:bCs/>
          <w:sz w:val="26"/>
          <w:szCs w:val="26"/>
          <w:lang w:eastAsia="en-US"/>
        </w:rPr>
        <w:t>у</w:t>
      </w:r>
      <w:r>
        <w:rPr>
          <w:rFonts w:eastAsia="Calibri"/>
          <w:bCs/>
          <w:sz w:val="26"/>
          <w:szCs w:val="26"/>
          <w:lang w:eastAsia="en-US"/>
        </w:rPr>
        <w:t>л.Калинина</w:t>
      </w:r>
      <w:proofErr w:type="spellEnd"/>
      <w:r>
        <w:rPr>
          <w:rFonts w:eastAsia="Calibri"/>
          <w:bCs/>
          <w:sz w:val="26"/>
          <w:szCs w:val="26"/>
          <w:lang w:eastAsia="en-US"/>
        </w:rPr>
        <w:t>, д.9 - перенос сроков</w:t>
      </w:r>
      <w:r w:rsidRPr="000654B9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фасада: ремонт отмостки на 2019-2020 год</w:t>
      </w:r>
      <w:r w:rsidR="00A00161">
        <w:rPr>
          <w:rFonts w:eastAsia="Calibri"/>
          <w:bCs/>
          <w:sz w:val="26"/>
          <w:szCs w:val="26"/>
          <w:lang w:eastAsia="en-US"/>
        </w:rPr>
        <w:t>ы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654B9">
        <w:rPr>
          <w:rFonts w:eastAsia="Calibri"/>
          <w:bCs/>
          <w:sz w:val="26"/>
          <w:szCs w:val="26"/>
          <w:lang w:eastAsia="en-US"/>
        </w:rPr>
        <w:t>ом 1976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0654B9" w:rsidRDefault="000654B9" w:rsidP="000654B9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654B9">
        <w:rPr>
          <w:rFonts w:eastAsia="Calibri"/>
          <w:bCs/>
          <w:sz w:val="26"/>
          <w:szCs w:val="26"/>
          <w:lang w:eastAsia="en-US"/>
        </w:rPr>
        <w:t xml:space="preserve">Приозерский район, </w:t>
      </w:r>
      <w:proofErr w:type="spellStart"/>
      <w:r w:rsidRPr="000654B9">
        <w:rPr>
          <w:rFonts w:eastAsia="Calibri"/>
          <w:bCs/>
          <w:sz w:val="26"/>
          <w:szCs w:val="26"/>
          <w:lang w:eastAsia="en-US"/>
        </w:rPr>
        <w:t>пос.Мельниково</w:t>
      </w:r>
      <w:proofErr w:type="spellEnd"/>
      <w:r w:rsidRPr="000654B9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654B9">
        <w:rPr>
          <w:rFonts w:eastAsia="Calibri"/>
          <w:bCs/>
          <w:sz w:val="26"/>
          <w:szCs w:val="26"/>
          <w:lang w:eastAsia="en-US"/>
        </w:rPr>
        <w:t>у</w:t>
      </w:r>
      <w:r>
        <w:rPr>
          <w:rFonts w:eastAsia="Calibri"/>
          <w:bCs/>
          <w:sz w:val="26"/>
          <w:szCs w:val="26"/>
          <w:lang w:eastAsia="en-US"/>
        </w:rPr>
        <w:t>л.Калинина</w:t>
      </w:r>
      <w:proofErr w:type="spellEnd"/>
      <w:r>
        <w:rPr>
          <w:rFonts w:eastAsia="Calibri"/>
          <w:bCs/>
          <w:sz w:val="26"/>
          <w:szCs w:val="26"/>
          <w:lang w:eastAsia="en-US"/>
        </w:rPr>
        <w:t>, д.7 - перенос сроков</w:t>
      </w:r>
      <w:r w:rsidRPr="000654B9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системы холодного водоснабжения: ремонт лежака ХВС с вводом  на 2019-2020 год</w:t>
      </w:r>
      <w:r w:rsidR="00A00161">
        <w:rPr>
          <w:rFonts w:eastAsia="Calibri"/>
          <w:bCs/>
          <w:sz w:val="26"/>
          <w:szCs w:val="26"/>
          <w:lang w:eastAsia="en-US"/>
        </w:rPr>
        <w:t>ы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654B9">
        <w:rPr>
          <w:rFonts w:eastAsia="Calibri"/>
          <w:bCs/>
          <w:sz w:val="26"/>
          <w:szCs w:val="26"/>
          <w:lang w:eastAsia="en-US"/>
        </w:rPr>
        <w:t>ом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:rsidR="00CF0A64" w:rsidRPr="00956435" w:rsidRDefault="00292785" w:rsidP="00CF0A6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14" w:name="_Hlk25151706"/>
      <w:bookmarkEnd w:id="13"/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bookmarkEnd w:id="14"/>
      <w:r w:rsidR="00CF0A64" w:rsidRPr="00956435">
        <w:rPr>
          <w:rFonts w:eastAsia="Calibri"/>
          <w:sz w:val="27"/>
          <w:szCs w:val="27"/>
          <w:lang w:eastAsia="en-US"/>
        </w:rPr>
        <w:t>1.</w:t>
      </w:r>
      <w:r w:rsidR="00CF0A64">
        <w:rPr>
          <w:rFonts w:eastAsia="Calibri"/>
          <w:color w:val="FF0000"/>
          <w:sz w:val="27"/>
          <w:szCs w:val="27"/>
          <w:lang w:eastAsia="en-US"/>
        </w:rPr>
        <w:t xml:space="preserve"> </w:t>
      </w:r>
      <w:bookmarkStart w:id="15" w:name="_Hlk8131504"/>
      <w:r w:rsidR="00CF0A64" w:rsidRPr="00956435">
        <w:rPr>
          <w:rFonts w:eastAsia="Calibri"/>
          <w:sz w:val="27"/>
          <w:szCs w:val="27"/>
          <w:lang w:eastAsia="en-US"/>
        </w:rPr>
        <w:t>Установили необходимость переноса сроков проведения работ по капитальному ремонту в многоквартирн</w:t>
      </w:r>
      <w:r w:rsidR="00CF0A64">
        <w:rPr>
          <w:rFonts w:eastAsia="Calibri"/>
          <w:sz w:val="27"/>
          <w:szCs w:val="27"/>
          <w:lang w:eastAsia="en-US"/>
        </w:rPr>
        <w:t>ых</w:t>
      </w:r>
      <w:r w:rsidR="00CF0A64" w:rsidRPr="00956435">
        <w:rPr>
          <w:rFonts w:eastAsia="Calibri"/>
          <w:sz w:val="27"/>
          <w:szCs w:val="27"/>
          <w:lang w:eastAsia="en-US"/>
        </w:rPr>
        <w:t xml:space="preserve"> дом</w:t>
      </w:r>
      <w:r w:rsidR="00CF0A64">
        <w:rPr>
          <w:rFonts w:eastAsia="Calibri"/>
          <w:sz w:val="27"/>
          <w:szCs w:val="27"/>
          <w:lang w:eastAsia="en-US"/>
        </w:rPr>
        <w:t>ах</w:t>
      </w:r>
      <w:r w:rsidR="00CF0A64" w:rsidRPr="00956435">
        <w:rPr>
          <w:rFonts w:eastAsia="Calibri"/>
          <w:sz w:val="27"/>
          <w:szCs w:val="27"/>
          <w:lang w:eastAsia="en-US"/>
        </w:rPr>
        <w:t xml:space="preserve"> на более ранний период согласно заявлени</w:t>
      </w:r>
      <w:r w:rsidR="00CF0A64">
        <w:rPr>
          <w:rFonts w:eastAsia="Calibri"/>
          <w:sz w:val="27"/>
          <w:szCs w:val="27"/>
          <w:lang w:eastAsia="en-US"/>
        </w:rPr>
        <w:t>ям</w:t>
      </w:r>
      <w:r w:rsidR="00CF0A64" w:rsidRPr="00956435">
        <w:rPr>
          <w:rFonts w:eastAsia="Calibri"/>
          <w:sz w:val="27"/>
          <w:szCs w:val="27"/>
          <w:lang w:eastAsia="en-US"/>
        </w:rPr>
        <w:t xml:space="preserve"> с внесением изменений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 26.12.2013 № 508, по факту выполненных работ.</w:t>
      </w:r>
    </w:p>
    <w:p w:rsidR="00CF0A64" w:rsidRPr="00956435" w:rsidRDefault="00CF0A64" w:rsidP="00CF0A6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56435">
        <w:rPr>
          <w:rFonts w:eastAsia="Calibri"/>
          <w:sz w:val="27"/>
          <w:szCs w:val="27"/>
          <w:lang w:eastAsia="en-US"/>
        </w:rPr>
        <w:t>2.</w:t>
      </w:r>
      <w:r>
        <w:rPr>
          <w:rFonts w:eastAsia="Calibri"/>
          <w:sz w:val="27"/>
          <w:szCs w:val="27"/>
          <w:lang w:eastAsia="en-US"/>
        </w:rPr>
        <w:t> Рекомендовать к</w:t>
      </w:r>
      <w:r w:rsidRPr="00956435">
        <w:rPr>
          <w:rFonts w:eastAsia="Calibri"/>
          <w:sz w:val="27"/>
          <w:szCs w:val="27"/>
          <w:lang w:eastAsia="en-US"/>
        </w:rPr>
        <w:t>омитету</w:t>
      </w:r>
      <w:r>
        <w:rPr>
          <w:rFonts w:eastAsia="Calibri"/>
          <w:sz w:val="27"/>
          <w:szCs w:val="27"/>
          <w:lang w:eastAsia="en-US"/>
        </w:rPr>
        <w:t xml:space="preserve"> по жилищно-коммунальному хозяйству Ленинградской области</w:t>
      </w:r>
      <w:r w:rsidRPr="00956435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(далее – комитет)</w:t>
      </w:r>
      <w:r w:rsidRPr="00956435">
        <w:rPr>
          <w:rFonts w:eastAsia="Calibri"/>
          <w:sz w:val="27"/>
          <w:szCs w:val="27"/>
          <w:lang w:eastAsia="en-US"/>
        </w:rPr>
        <w:t xml:space="preserve"> направить соответст</w:t>
      </w:r>
      <w:r>
        <w:rPr>
          <w:rFonts w:eastAsia="Calibri"/>
          <w:sz w:val="27"/>
          <w:szCs w:val="27"/>
          <w:lang w:eastAsia="en-US"/>
        </w:rPr>
        <w:t>вующи</w:t>
      </w:r>
      <w:r w:rsidRPr="00956435">
        <w:rPr>
          <w:rFonts w:eastAsia="Calibri"/>
          <w:sz w:val="27"/>
          <w:szCs w:val="27"/>
          <w:lang w:eastAsia="en-US"/>
        </w:rPr>
        <w:t>е письм</w:t>
      </w:r>
      <w:r>
        <w:rPr>
          <w:rFonts w:eastAsia="Calibri"/>
          <w:sz w:val="27"/>
          <w:szCs w:val="27"/>
          <w:lang w:eastAsia="en-US"/>
        </w:rPr>
        <w:t xml:space="preserve">а в </w:t>
      </w:r>
      <w:r w:rsidRPr="00CF0A64">
        <w:rPr>
          <w:rFonts w:eastAsia="Calibri"/>
          <w:bCs/>
          <w:sz w:val="27"/>
          <w:szCs w:val="27"/>
          <w:lang w:eastAsia="en-US"/>
        </w:rPr>
        <w:t>УК ЗАО «</w:t>
      </w:r>
      <w:proofErr w:type="spellStart"/>
      <w:r w:rsidRPr="00CF0A64">
        <w:rPr>
          <w:rFonts w:eastAsia="Calibri"/>
          <w:bCs/>
          <w:sz w:val="27"/>
          <w:szCs w:val="27"/>
          <w:lang w:eastAsia="en-US"/>
        </w:rPr>
        <w:t>ТВЭЛОблСервис»</w:t>
      </w:r>
      <w:r>
        <w:rPr>
          <w:rFonts w:eastAsia="Calibri"/>
          <w:sz w:val="27"/>
          <w:szCs w:val="27"/>
          <w:lang w:eastAsia="en-US"/>
        </w:rPr>
        <w:t>и</w:t>
      </w:r>
      <w:proofErr w:type="spellEnd"/>
      <w:r w:rsidRPr="00956435">
        <w:rPr>
          <w:rFonts w:eastAsia="Calibri"/>
          <w:sz w:val="27"/>
          <w:szCs w:val="27"/>
          <w:lang w:eastAsia="en-US"/>
        </w:rPr>
        <w:t xml:space="preserve"> владельцу специального счета о принятом комиссией решении.</w:t>
      </w:r>
    </w:p>
    <w:bookmarkEnd w:id="15"/>
    <w:p w:rsidR="00054440" w:rsidRPr="006B1C86" w:rsidRDefault="00122EEA" w:rsidP="00CF0A64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8 к протоколу.</w:t>
      </w:r>
    </w:p>
    <w:bookmarkEnd w:id="12"/>
    <w:p w:rsidR="00820701" w:rsidRPr="006B1C86" w:rsidRDefault="00820701" w:rsidP="00820701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541D9D" w:rsidRDefault="00541D9D" w:rsidP="00541D9D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6" w:name="_Hlk26533756"/>
      <w:r>
        <w:rPr>
          <w:rFonts w:eastAsia="Calibri"/>
          <w:bCs/>
          <w:sz w:val="26"/>
          <w:szCs w:val="26"/>
          <w:lang w:eastAsia="en-US"/>
        </w:rPr>
        <w:t>9</w:t>
      </w:r>
      <w:r w:rsidRPr="006B1C86">
        <w:rPr>
          <w:rFonts w:eastAsia="Calibri"/>
          <w:bCs/>
          <w:sz w:val="26"/>
          <w:szCs w:val="26"/>
          <w:lang w:eastAsia="en-US"/>
        </w:rPr>
        <w:t>. 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ого </w:t>
      </w:r>
      <w:r w:rsidR="00AC3292">
        <w:rPr>
          <w:rFonts w:eastAsia="Calibri"/>
          <w:bCs/>
          <w:sz w:val="26"/>
          <w:szCs w:val="26"/>
          <w:lang w:eastAsia="en-US"/>
        </w:rPr>
        <w:t>администрацией Подпорожского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541D9D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 1 многоквартирного дома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:rsidR="00AC3292" w:rsidRPr="006B1C86" w:rsidRDefault="00AC3292" w:rsidP="00AC3292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3292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г.Подпорожье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ул.Волкова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д.21  – перенос сроков проведения работ</w:t>
      </w:r>
      <w:r>
        <w:rPr>
          <w:rFonts w:eastAsia="Calibri"/>
          <w:bCs/>
          <w:sz w:val="26"/>
          <w:szCs w:val="26"/>
          <w:lang w:eastAsia="en-US"/>
        </w:rPr>
        <w:t xml:space="preserve"> по капитальному ремонту крыши, </w:t>
      </w:r>
      <w:r w:rsidRPr="00AC3292">
        <w:rPr>
          <w:rFonts w:eastAsia="Calibri"/>
          <w:bCs/>
          <w:sz w:val="26"/>
          <w:szCs w:val="26"/>
          <w:lang w:eastAsia="en-US"/>
        </w:rPr>
        <w:t>системы теплоснабжения на период 2020-2023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AC3292">
        <w:rPr>
          <w:rFonts w:eastAsia="Calibri"/>
          <w:bCs/>
          <w:sz w:val="26"/>
          <w:szCs w:val="26"/>
          <w:lang w:eastAsia="en-US"/>
        </w:rPr>
        <w:t>ом 1948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:rsidR="00541D9D" w:rsidRPr="006B1C86" w:rsidRDefault="00541D9D" w:rsidP="00541D9D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AC3292">
        <w:rPr>
          <w:rFonts w:eastAsia="Calibri"/>
          <w:bCs/>
          <w:sz w:val="26"/>
          <w:szCs w:val="26"/>
          <w:lang w:eastAsia="en-US"/>
        </w:rPr>
        <w:t>в</w:t>
      </w:r>
      <w:r w:rsidR="00AC3292" w:rsidRPr="00AC3292">
        <w:rPr>
          <w:rFonts w:eastAsia="Calibri"/>
          <w:bCs/>
          <w:sz w:val="26"/>
          <w:szCs w:val="26"/>
          <w:lang w:eastAsia="en-US"/>
        </w:rPr>
        <w:t>ернуть документы заявителю в связи в связи с представлением документов не в полном объеме в соответствии с пунктом</w:t>
      </w:r>
      <w:r w:rsidR="00AC3292">
        <w:rPr>
          <w:rFonts w:eastAsia="Calibri"/>
          <w:bCs/>
          <w:sz w:val="26"/>
          <w:szCs w:val="26"/>
          <w:lang w:eastAsia="en-US"/>
        </w:rPr>
        <w:t xml:space="preserve"> 3.10.1</w:t>
      </w:r>
      <w:r w:rsidR="00AC3292" w:rsidRPr="00AC3292">
        <w:rPr>
          <w:rFonts w:eastAsia="Calibri"/>
          <w:bCs/>
          <w:sz w:val="26"/>
          <w:szCs w:val="26"/>
          <w:lang w:eastAsia="en-US"/>
        </w:rPr>
        <w:t xml:space="preserve"> Порядка.</w:t>
      </w:r>
    </w:p>
    <w:p w:rsidR="00541D9D" w:rsidRPr="006B1C86" w:rsidRDefault="00122EEA" w:rsidP="00541D9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9 к протоколу.</w:t>
      </w:r>
    </w:p>
    <w:bookmarkEnd w:id="16"/>
    <w:p w:rsidR="005F2DEF" w:rsidRDefault="005F2DEF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A503A4" w:rsidRDefault="005F2DEF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F2DEF">
        <w:rPr>
          <w:rFonts w:eastAsia="Calibri"/>
          <w:bCs/>
          <w:sz w:val="26"/>
          <w:szCs w:val="26"/>
          <w:lang w:eastAsia="en-US"/>
        </w:rPr>
        <w:t>10.</w:t>
      </w:r>
      <w:r w:rsidR="00983CE4" w:rsidRPr="00983CE4">
        <w:rPr>
          <w:rFonts w:eastAsia="Calibri"/>
          <w:bCs/>
          <w:sz w:val="26"/>
          <w:szCs w:val="26"/>
          <w:lang w:eastAsia="en-US"/>
        </w:rPr>
        <w:t> Рассмотрение заявлени</w:t>
      </w:r>
      <w:r w:rsidR="00A503A4">
        <w:rPr>
          <w:rFonts w:eastAsia="Calibri"/>
          <w:bCs/>
          <w:sz w:val="26"/>
          <w:szCs w:val="26"/>
          <w:lang w:eastAsia="en-US"/>
        </w:rPr>
        <w:t>й</w:t>
      </w:r>
      <w:r w:rsidR="00983CE4" w:rsidRPr="00983CE4">
        <w:rPr>
          <w:rFonts w:eastAsia="Calibri"/>
          <w:bCs/>
          <w:sz w:val="26"/>
          <w:szCs w:val="26"/>
          <w:lang w:eastAsia="en-US"/>
        </w:rPr>
        <w:t>, представленн</w:t>
      </w:r>
      <w:r w:rsidR="00A503A4">
        <w:rPr>
          <w:rFonts w:eastAsia="Calibri"/>
          <w:bCs/>
          <w:sz w:val="26"/>
          <w:szCs w:val="26"/>
          <w:lang w:eastAsia="en-US"/>
        </w:rPr>
        <w:t>ых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администрац</w:t>
      </w:r>
      <w:r w:rsidR="00AC3292">
        <w:rPr>
          <w:rFonts w:eastAsia="Calibri"/>
          <w:bCs/>
          <w:sz w:val="26"/>
          <w:szCs w:val="26"/>
          <w:lang w:eastAsia="en-US"/>
        </w:rPr>
        <w:t>ией муниципального образования Сланцевский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</w:t>
      </w:r>
      <w:r w:rsidR="00AC3292">
        <w:rPr>
          <w:rFonts w:eastAsia="Calibri"/>
          <w:bCs/>
          <w:sz w:val="26"/>
          <w:szCs w:val="26"/>
          <w:lang w:eastAsia="en-US"/>
        </w:rPr>
        <w:t>муниципальный</w:t>
      </w:r>
      <w:r w:rsidR="00D17971">
        <w:rPr>
          <w:rFonts w:eastAsia="Calibri"/>
          <w:bCs/>
          <w:sz w:val="26"/>
          <w:szCs w:val="26"/>
          <w:lang w:eastAsia="en-US"/>
        </w:rPr>
        <w:t xml:space="preserve"> </w:t>
      </w:r>
      <w:r w:rsidR="00983CE4">
        <w:rPr>
          <w:rFonts w:eastAsia="Calibri"/>
          <w:bCs/>
          <w:sz w:val="26"/>
          <w:szCs w:val="26"/>
          <w:lang w:eastAsia="en-US"/>
        </w:rPr>
        <w:t>район Ленинградской области</w:t>
      </w:r>
      <w:r w:rsidR="00983CE4" w:rsidRPr="00983CE4">
        <w:rPr>
          <w:rFonts w:eastAsia="Calibri"/>
          <w:bCs/>
          <w:sz w:val="26"/>
          <w:szCs w:val="26"/>
          <w:lang w:eastAsia="en-US"/>
        </w:rPr>
        <w:t xml:space="preserve">, о </w:t>
      </w:r>
      <w:r w:rsidR="00AC3292">
        <w:rPr>
          <w:rFonts w:eastAsia="Calibri"/>
          <w:bCs/>
          <w:sz w:val="26"/>
          <w:szCs w:val="26"/>
          <w:lang w:eastAsia="en-US"/>
        </w:rPr>
        <w:t xml:space="preserve">расширении перечня планируемых видов услуг и(или) работ по капитальному ремонту, в отношении 14 многоквартирных домов: 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просп.Молодежный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д.17 – включение работ по капитальному ремонту фундамента на период 2023-2025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1990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 капитальный ремонт не проводился),</w:t>
      </w:r>
      <w:r w:rsidRPr="00AC329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д.19б - включение работ по капитальному ремонту фундамента на период 2029-2031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1980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 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д.30 - включение работ по капитальному ремонту фундамента на период 2035-2037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1988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 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д.30а – включение работ по капитальному ремонту фундамента на период  на период 2035-2037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1985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 xml:space="preserve">, капитальный ремонт не проводился), 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д.30б - включение работ по капитальному ремонту фундамента на период  на период 2035-2037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1984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</w:t>
      </w:r>
      <w:r w:rsidR="00E41253" w:rsidRPr="00E41253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д.32г - включение работ по капитальному ремонту фундамента на период  2035-2037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1993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</w:t>
      </w:r>
      <w:r w:rsidR="00E41253" w:rsidRPr="00E41253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д.34а – включение работ по капитальному ремонту фундамента на период  2035-2037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1986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</w:t>
      </w:r>
      <w:r w:rsidR="00E41253" w:rsidRPr="00E41253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lastRenderedPageBreak/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д.34б - включение работ по капитальному ремонту фундамента на период  2035-2037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1990 года постройки</w:t>
      </w:r>
      <w:r w:rsidR="00E41253">
        <w:rPr>
          <w:rFonts w:eastAsia="Calibri"/>
          <w:bCs/>
          <w:sz w:val="26"/>
          <w:szCs w:val="26"/>
          <w:lang w:eastAsia="en-US"/>
        </w:rPr>
        <w:t>,</w:t>
      </w:r>
      <w:r w:rsidR="00E41253" w:rsidRPr="00E41253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 </w:t>
      </w:r>
      <w:r w:rsidR="00E41253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>, ул. Шахтерской Славы, д.14, корп. 1 - включение работ по капитальному ремонту фундамента на период  2023-2025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1996 года постройки</w:t>
      </w:r>
      <w:r w:rsidR="00A658C2">
        <w:rPr>
          <w:rFonts w:eastAsia="Calibri"/>
          <w:bCs/>
          <w:sz w:val="26"/>
          <w:szCs w:val="26"/>
          <w:lang w:eastAsia="en-US"/>
        </w:rPr>
        <w:t>,</w:t>
      </w:r>
      <w:r w:rsidR="00E41253" w:rsidRPr="00E41253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ул.Шахтерской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 Славы, д.5 – включение работ по капитальному ремонту фундамента на период  2035-2037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AC3292">
        <w:rPr>
          <w:rFonts w:eastAsia="Calibri"/>
          <w:bCs/>
          <w:sz w:val="26"/>
          <w:szCs w:val="26"/>
          <w:lang w:eastAsia="en-US"/>
        </w:rPr>
        <w:t>дом 1986 года постройки</w:t>
      </w:r>
      <w:r w:rsidR="00A658C2">
        <w:rPr>
          <w:rFonts w:eastAsia="Calibri"/>
          <w:bCs/>
          <w:sz w:val="26"/>
          <w:szCs w:val="26"/>
          <w:lang w:eastAsia="en-US"/>
        </w:rPr>
        <w:t>,</w:t>
      </w:r>
      <w:r w:rsidR="00A658C2" w:rsidRPr="00A658C2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 </w:t>
      </w:r>
      <w:r w:rsidR="00A658C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ул.Шахтерской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 Славы, д.10 - включение работ по капитальному ремонту фундамента на период 2035-2037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 1991 года постройки</w:t>
      </w:r>
      <w:r w:rsidR="00A658C2">
        <w:rPr>
          <w:rFonts w:eastAsia="Calibri"/>
          <w:bCs/>
          <w:sz w:val="26"/>
          <w:szCs w:val="26"/>
          <w:lang w:eastAsia="en-US"/>
        </w:rPr>
        <w:t xml:space="preserve">, </w:t>
      </w:r>
      <w:r w:rsidR="00A658C2" w:rsidRPr="00A658C2">
        <w:rPr>
          <w:rFonts w:eastAsia="Calibri"/>
          <w:bCs/>
          <w:sz w:val="26"/>
          <w:szCs w:val="26"/>
          <w:lang w:eastAsia="en-US"/>
        </w:rPr>
        <w:t>капитальный ремонт не проводился),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ул.Шахтерской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 Славы, д.3 - включение работ по капитальному ремонту фундамента на период 2035-2037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1986 года постройки</w:t>
      </w:r>
      <w:r w:rsidR="00A658C2" w:rsidRPr="00A658C2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</w:t>
      </w:r>
      <w:r w:rsidR="00A658C2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AC3292" w:rsidRPr="00AC3292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ул.Ленина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д.25, корп.8 - включение работ по капитальному ремонту фундамента на период 2029-2031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1998 года постройки</w:t>
      </w:r>
      <w:r w:rsidR="00A658C2">
        <w:rPr>
          <w:rFonts w:eastAsia="Calibri"/>
          <w:bCs/>
          <w:sz w:val="26"/>
          <w:szCs w:val="26"/>
          <w:lang w:eastAsia="en-US"/>
        </w:rPr>
        <w:t xml:space="preserve">, </w:t>
      </w:r>
      <w:r w:rsidR="00A658C2" w:rsidRPr="00A658C2">
        <w:rPr>
          <w:rFonts w:eastAsia="Calibri"/>
          <w:bCs/>
          <w:sz w:val="26"/>
          <w:szCs w:val="26"/>
          <w:lang w:eastAsia="en-US"/>
        </w:rPr>
        <w:t>капитальный ремонт не проводился),</w:t>
      </w:r>
    </w:p>
    <w:p w:rsidR="00AC3292" w:rsidRPr="00A503A4" w:rsidRDefault="00AC3292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AC3292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C3292">
        <w:rPr>
          <w:rFonts w:eastAsia="Calibri"/>
          <w:bCs/>
          <w:sz w:val="26"/>
          <w:szCs w:val="26"/>
          <w:lang w:eastAsia="en-US"/>
        </w:rPr>
        <w:t>ул.</w:t>
      </w:r>
      <w:r w:rsidR="00E62E4A">
        <w:rPr>
          <w:rFonts w:eastAsia="Calibri"/>
          <w:bCs/>
          <w:sz w:val="26"/>
          <w:szCs w:val="26"/>
          <w:lang w:eastAsia="en-US"/>
        </w:rPr>
        <w:t>Шахтерской</w:t>
      </w:r>
      <w:proofErr w:type="spellEnd"/>
      <w:r w:rsidR="00E62E4A">
        <w:rPr>
          <w:rFonts w:eastAsia="Calibri"/>
          <w:bCs/>
          <w:sz w:val="26"/>
          <w:szCs w:val="26"/>
          <w:lang w:eastAsia="en-US"/>
        </w:rPr>
        <w:t xml:space="preserve"> Славы</w:t>
      </w:r>
      <w:r w:rsidRPr="00AC3292">
        <w:rPr>
          <w:rFonts w:eastAsia="Calibri"/>
          <w:bCs/>
          <w:sz w:val="26"/>
          <w:szCs w:val="26"/>
          <w:lang w:eastAsia="en-US"/>
        </w:rPr>
        <w:t xml:space="preserve">, д.14, корп.2 - включение работ по капитальному ремонту фундамента на период 2035-2037 годов </w:t>
      </w:r>
      <w:r>
        <w:rPr>
          <w:rFonts w:eastAsia="Calibri"/>
          <w:bCs/>
          <w:sz w:val="26"/>
          <w:szCs w:val="26"/>
          <w:lang w:eastAsia="en-US"/>
        </w:rPr>
        <w:t>(</w:t>
      </w:r>
      <w:r w:rsidRPr="00AC3292">
        <w:rPr>
          <w:rFonts w:eastAsia="Calibri"/>
          <w:bCs/>
          <w:sz w:val="26"/>
          <w:szCs w:val="26"/>
          <w:lang w:eastAsia="en-US"/>
        </w:rPr>
        <w:t>дом 2004 года постройки</w:t>
      </w:r>
      <w:r w:rsidR="00A658C2">
        <w:rPr>
          <w:rFonts w:eastAsia="Calibri"/>
          <w:bCs/>
          <w:sz w:val="26"/>
          <w:szCs w:val="26"/>
          <w:lang w:eastAsia="en-US"/>
        </w:rPr>
        <w:t>,</w:t>
      </w:r>
      <w:r w:rsidR="00A658C2" w:rsidRPr="00A658C2">
        <w:rPr>
          <w:rFonts w:eastAsia="Calibri"/>
          <w:bCs/>
          <w:sz w:val="26"/>
          <w:szCs w:val="26"/>
          <w:lang w:eastAsia="en-US"/>
        </w:rPr>
        <w:t xml:space="preserve"> капитальный ремонт не проводился), </w:t>
      </w:r>
      <w:r w:rsidR="00A658C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11991" w:rsidRPr="00111991" w:rsidRDefault="00983CE4" w:rsidP="0011199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983CE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AC3292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r w:rsidR="00111991" w:rsidRPr="00111991">
        <w:rPr>
          <w:rFonts w:eastAsia="Calibri"/>
          <w:bCs/>
          <w:sz w:val="26"/>
          <w:szCs w:val="26"/>
          <w:lang w:eastAsia="en-US"/>
        </w:rPr>
        <w:t>увеличения перечня видов услуг и(или) работ по капитальному ремонту</w:t>
      </w:r>
      <w:r w:rsidR="00CF0A64">
        <w:rPr>
          <w:rFonts w:eastAsia="Calibri"/>
          <w:bCs/>
          <w:sz w:val="26"/>
          <w:szCs w:val="26"/>
          <w:lang w:eastAsia="en-US"/>
        </w:rPr>
        <w:t xml:space="preserve"> согласно заявлениям.</w:t>
      </w:r>
    </w:p>
    <w:p w:rsidR="00983CE4" w:rsidRPr="00983CE4" w:rsidRDefault="00122EEA" w:rsidP="00D7193F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10 к протоколу.</w:t>
      </w:r>
    </w:p>
    <w:p w:rsidR="00D7193F" w:rsidRDefault="00D7193F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431CD0" w:rsidRPr="00231330" w:rsidRDefault="00431CD0" w:rsidP="00431CD0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11. </w:t>
      </w:r>
      <w:r w:rsidRPr="0023133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231330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231330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ООО «ВЕРИС»</w:t>
      </w:r>
      <w:r w:rsidRPr="00231330">
        <w:rPr>
          <w:rFonts w:eastAsia="Calibri"/>
          <w:bCs/>
          <w:sz w:val="26"/>
          <w:szCs w:val="26"/>
          <w:lang w:eastAsia="en-US"/>
        </w:rPr>
        <w:t xml:space="preserve">, о </w:t>
      </w:r>
      <w:r>
        <w:rPr>
          <w:rFonts w:eastAsia="Calibri"/>
          <w:bCs/>
          <w:sz w:val="26"/>
          <w:szCs w:val="26"/>
          <w:lang w:eastAsia="en-US"/>
        </w:rPr>
        <w:t>включении в региональную программу капитального ремонта 1 многоквартирного дома:</w:t>
      </w:r>
    </w:p>
    <w:p w:rsidR="00431CD0" w:rsidRPr="00FB41C1" w:rsidRDefault="00431CD0" w:rsidP="00431CD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Приозерский </w:t>
      </w:r>
      <w:r w:rsidRPr="00FB41C1">
        <w:rPr>
          <w:rFonts w:eastAsia="Calibri"/>
          <w:sz w:val="26"/>
          <w:szCs w:val="26"/>
          <w:lang w:eastAsia="en-US"/>
        </w:rPr>
        <w:t xml:space="preserve">район, </w:t>
      </w:r>
      <w:proofErr w:type="spellStart"/>
      <w:r>
        <w:rPr>
          <w:rFonts w:eastAsia="Calibri"/>
          <w:sz w:val="26"/>
          <w:szCs w:val="26"/>
          <w:lang w:eastAsia="en-US"/>
        </w:rPr>
        <w:t>п.Сосново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ул.Ни</w:t>
      </w:r>
      <w:r w:rsidR="00872ADB">
        <w:rPr>
          <w:rFonts w:eastAsia="Calibri"/>
          <w:sz w:val="26"/>
          <w:szCs w:val="26"/>
          <w:lang w:eastAsia="en-US"/>
        </w:rPr>
        <w:t>китина</w:t>
      </w:r>
      <w:proofErr w:type="spellEnd"/>
      <w:r w:rsidR="00872ADB">
        <w:rPr>
          <w:rFonts w:eastAsia="Calibri"/>
          <w:sz w:val="26"/>
          <w:szCs w:val="26"/>
          <w:lang w:eastAsia="en-US"/>
        </w:rPr>
        <w:t>, д.8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FB41C1">
        <w:rPr>
          <w:rFonts w:eastAsia="Calibri"/>
          <w:sz w:val="26"/>
          <w:szCs w:val="26"/>
          <w:lang w:eastAsia="en-US"/>
        </w:rPr>
        <w:t xml:space="preserve">дом </w:t>
      </w:r>
      <w:r w:rsidR="00872ADB">
        <w:rPr>
          <w:rFonts w:eastAsia="Calibri"/>
          <w:sz w:val="26"/>
          <w:szCs w:val="26"/>
          <w:lang w:eastAsia="en-US"/>
        </w:rPr>
        <w:t xml:space="preserve">2014 </w:t>
      </w:r>
      <w:r w:rsidRPr="00FB41C1">
        <w:rPr>
          <w:rFonts w:eastAsia="Calibri"/>
          <w:sz w:val="26"/>
          <w:szCs w:val="26"/>
          <w:lang w:eastAsia="en-US"/>
        </w:rPr>
        <w:t xml:space="preserve"> года постройки</w:t>
      </w:r>
      <w:r>
        <w:rPr>
          <w:rFonts w:eastAsia="Calibri"/>
          <w:sz w:val="26"/>
          <w:szCs w:val="26"/>
          <w:lang w:eastAsia="en-US"/>
        </w:rPr>
        <w:t>).</w:t>
      </w:r>
    </w:p>
    <w:p w:rsidR="00AF7B29" w:rsidRPr="00AF7B29" w:rsidRDefault="00431CD0" w:rsidP="00AF7B29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AF7B29" w:rsidRPr="00AF7B29">
        <w:rPr>
          <w:rFonts w:eastAsia="Calibri"/>
          <w:bCs/>
          <w:sz w:val="26"/>
          <w:szCs w:val="26"/>
          <w:lang w:eastAsia="en-US"/>
        </w:rPr>
        <w:t>вернуть документы в связи с оформлением их не в соответствии с требованиями действующего законодательства.</w:t>
      </w:r>
    </w:p>
    <w:p w:rsidR="00E13A42" w:rsidRDefault="00122EEA" w:rsidP="00431CD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  <w:sectPr w:rsidR="00E13A42" w:rsidSect="00B072A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eastAsia="Calibri"/>
          <w:bCs/>
          <w:sz w:val="26"/>
          <w:szCs w:val="26"/>
          <w:lang w:eastAsia="en-US"/>
        </w:rPr>
        <w:t>Приложение № 11 к протоколу.</w:t>
      </w:r>
    </w:p>
    <w:bookmarkEnd w:id="6"/>
    <w:p w:rsidR="00CC4E7A" w:rsidRPr="003562E9" w:rsidRDefault="00CC4E7A" w:rsidP="00CC4E7A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</w:t>
      </w:r>
    </w:p>
    <w:p w:rsidR="00CC4E7A" w:rsidRPr="003562E9" w:rsidRDefault="00CC4E7A" w:rsidP="00CC4E7A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C4E7A" w:rsidRPr="003562E9" w:rsidRDefault="00CC4E7A" w:rsidP="00CC4E7A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C4E7A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CC4E7A" w:rsidRPr="003562E9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Кобринское</w:t>
      </w:r>
      <w:proofErr w:type="spellEnd"/>
      <w:r>
        <w:rPr>
          <w:rFonts w:eastAsia="Calibri"/>
          <w:b/>
          <w:sz w:val="27"/>
          <w:szCs w:val="27"/>
        </w:rPr>
        <w:t xml:space="preserve"> сельское поселение Гатчинского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</w:t>
            </w:r>
            <w:r w:rsidRPr="006C6E08">
              <w:rPr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п.Кобринское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д.24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по капитальному ремонту </w:t>
            </w:r>
            <w:r>
              <w:rPr>
                <w:sz w:val="28"/>
                <w:szCs w:val="28"/>
              </w:rPr>
              <w:t xml:space="preserve">фасада с </w:t>
            </w:r>
            <w:r w:rsidRPr="006C6E0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 года на 2020 год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1948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  <w:p w:rsidR="00CC4E7A" w:rsidRPr="006C6E08" w:rsidRDefault="00CC4E7A" w:rsidP="00870F1E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2020-2022 годов</w:t>
            </w:r>
          </w:p>
        </w:tc>
        <w:tc>
          <w:tcPr>
            <w:tcW w:w="4230" w:type="dxa"/>
          </w:tcPr>
          <w:p w:rsidR="00CC4E7A" w:rsidRPr="0065159D" w:rsidRDefault="00CC4E7A" w:rsidP="00870F1E">
            <w:pPr>
              <w:jc w:val="both"/>
            </w:pPr>
            <w:r w:rsidRPr="0065159D">
              <w:t>Документы в наличии</w:t>
            </w:r>
          </w:p>
          <w:p w:rsidR="00CC4E7A" w:rsidRPr="0065159D" w:rsidRDefault="00CC4E7A" w:rsidP="00870F1E">
            <w:pPr>
              <w:jc w:val="both"/>
            </w:pPr>
          </w:p>
        </w:tc>
      </w:tr>
    </w:tbl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0"/>
        <w:gridCol w:w="3656"/>
      </w:tblGrid>
      <w:tr w:rsidR="00CC4E7A" w:rsidRPr="003562E9" w:rsidTr="00870F1E">
        <w:trPr>
          <w:trHeight w:val="401"/>
        </w:trPr>
        <w:tc>
          <w:tcPr>
            <w:tcW w:w="15134" w:type="dxa"/>
            <w:gridSpan w:val="2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C4E7A" w:rsidRPr="003562E9" w:rsidTr="00870F1E">
        <w:trPr>
          <w:trHeight w:val="864"/>
        </w:trPr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6" w:history="1">
              <w:r w:rsidR="00CC4E7A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C4E7A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:rsidR="00CC4E7A" w:rsidRPr="004A23EE" w:rsidRDefault="00CC4E7A" w:rsidP="0087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Представлена рабочая документация Фонда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31.10.2019 - 96,99%, </w:t>
            </w:r>
          </w:p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98,3%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</w:p>
        </w:tc>
      </w:tr>
    </w:tbl>
    <w:p w:rsidR="00E13A42" w:rsidRDefault="00E13A42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Pr="003562E9" w:rsidRDefault="00CC4E7A" w:rsidP="00CC4E7A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sz w:val="20"/>
          <w:szCs w:val="20"/>
        </w:rPr>
        <w:tab/>
      </w: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2</w:t>
      </w:r>
    </w:p>
    <w:p w:rsidR="00CC4E7A" w:rsidRPr="003562E9" w:rsidRDefault="00CC4E7A" w:rsidP="00CC4E7A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C4E7A" w:rsidRPr="003562E9" w:rsidRDefault="00CC4E7A" w:rsidP="00CC4E7A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C4E7A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CC4E7A" w:rsidRPr="003562E9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Синявинское</w:t>
      </w:r>
      <w:proofErr w:type="spellEnd"/>
      <w:r>
        <w:rPr>
          <w:rFonts w:eastAsia="Calibri"/>
          <w:b/>
          <w:sz w:val="27"/>
          <w:szCs w:val="27"/>
        </w:rPr>
        <w:t xml:space="preserve"> городское поселение Кировского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8F3109">
              <w:rPr>
                <w:sz w:val="28"/>
                <w:szCs w:val="28"/>
              </w:rPr>
              <w:t>.п</w:t>
            </w:r>
            <w:proofErr w:type="spellEnd"/>
            <w:r w:rsidRPr="008F3109">
              <w:rPr>
                <w:sz w:val="28"/>
                <w:szCs w:val="28"/>
              </w:rPr>
              <w:t xml:space="preserve">. </w:t>
            </w:r>
            <w:proofErr w:type="spellStart"/>
            <w:r w:rsidRPr="008F3109">
              <w:rPr>
                <w:sz w:val="28"/>
                <w:szCs w:val="28"/>
              </w:rPr>
              <w:t>Синявино</w:t>
            </w:r>
            <w:proofErr w:type="spellEnd"/>
            <w:r w:rsidRPr="008F3109">
              <w:rPr>
                <w:sz w:val="28"/>
                <w:szCs w:val="28"/>
              </w:rPr>
              <w:t>, ул. Кравченко, д. 12</w:t>
            </w:r>
            <w:r>
              <w:rPr>
                <w:sz w:val="28"/>
                <w:szCs w:val="28"/>
              </w:rPr>
              <w:t xml:space="preserve"> – перенос сроков проведения капитального ремонта крыши, фасада (межпанельных швов) на период 2020-2022 годов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1993 года постройки, капитальный ремонт не проводился</w:t>
            </w:r>
          </w:p>
          <w:p w:rsidR="00CC4E7A" w:rsidRPr="008F3109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:rsidR="00CC4E7A" w:rsidRPr="0065159D" w:rsidRDefault="00CC4E7A" w:rsidP="00870F1E">
            <w:pPr>
              <w:jc w:val="both"/>
            </w:pPr>
            <w:r>
              <w:t>Нет кворума при проведении общего собрания</w:t>
            </w:r>
          </w:p>
        </w:tc>
      </w:tr>
      <w:tr w:rsidR="00CC4E7A" w:rsidRPr="003562E9" w:rsidTr="00870F1E">
        <w:tc>
          <w:tcPr>
            <w:tcW w:w="639" w:type="dxa"/>
          </w:tcPr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 w:rsidRPr="008F3109">
              <w:rPr>
                <w:sz w:val="28"/>
                <w:szCs w:val="28"/>
              </w:rPr>
              <w:t>Кировский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8F3109">
              <w:rPr>
                <w:sz w:val="28"/>
                <w:szCs w:val="28"/>
              </w:rPr>
              <w:t>.п</w:t>
            </w:r>
            <w:proofErr w:type="spellEnd"/>
            <w:r w:rsidRPr="008F3109">
              <w:rPr>
                <w:sz w:val="28"/>
                <w:szCs w:val="28"/>
              </w:rPr>
              <w:t xml:space="preserve">. </w:t>
            </w:r>
            <w:proofErr w:type="spellStart"/>
            <w:r w:rsidRPr="008F3109">
              <w:rPr>
                <w:sz w:val="28"/>
                <w:szCs w:val="28"/>
              </w:rPr>
              <w:t>Синявино</w:t>
            </w:r>
            <w:proofErr w:type="spellEnd"/>
            <w:r w:rsidRPr="008F3109">
              <w:rPr>
                <w:sz w:val="28"/>
                <w:szCs w:val="28"/>
              </w:rPr>
              <w:t>, ул. Кравченко, д. 13</w:t>
            </w:r>
            <w:r>
              <w:rPr>
                <w:sz w:val="28"/>
                <w:szCs w:val="28"/>
              </w:rPr>
              <w:t xml:space="preserve"> – перенос сроков проведения капитального ремонта фасада </w:t>
            </w:r>
            <w:r w:rsidRPr="00E17080">
              <w:rPr>
                <w:sz w:val="28"/>
                <w:szCs w:val="28"/>
              </w:rPr>
              <w:t xml:space="preserve">(межпанельных швов) </w:t>
            </w:r>
            <w:r>
              <w:rPr>
                <w:sz w:val="28"/>
                <w:szCs w:val="28"/>
              </w:rPr>
              <w:t>на период 2020-2022 годов</w:t>
            </w:r>
          </w:p>
          <w:p w:rsidR="00CC4E7A" w:rsidRPr="00BE1A55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1993 года постройки,</w:t>
            </w:r>
            <w:r w:rsidRPr="00BE1A55">
              <w:rPr>
                <w:sz w:val="28"/>
                <w:szCs w:val="28"/>
              </w:rPr>
              <w:t xml:space="preserve"> капитальный ремонт не проводился</w:t>
            </w:r>
          </w:p>
          <w:p w:rsidR="00CC4E7A" w:rsidRPr="008F3109" w:rsidRDefault="00CC4E7A" w:rsidP="00870F1E">
            <w:pPr>
              <w:rPr>
                <w:sz w:val="28"/>
                <w:szCs w:val="28"/>
              </w:rPr>
            </w:pPr>
            <w:r w:rsidRPr="008F3109">
              <w:rPr>
                <w:sz w:val="28"/>
                <w:szCs w:val="28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:rsidR="00CC4E7A" w:rsidRDefault="00CC4E7A" w:rsidP="00870F1E">
            <w:pPr>
              <w:jc w:val="both"/>
            </w:pPr>
            <w:r>
              <w:t xml:space="preserve">Нет собираемости по МКД, что не </w:t>
            </w:r>
            <w:proofErr w:type="spellStart"/>
            <w:r>
              <w:t>соот</w:t>
            </w:r>
            <w:proofErr w:type="spellEnd"/>
            <w:r>
              <w:t>-т п/п.4 п.3.10.1 Порядка,</w:t>
            </w:r>
          </w:p>
          <w:p w:rsidR="00CC4E7A" w:rsidRPr="0065159D" w:rsidRDefault="00CC4E7A" w:rsidP="00870F1E">
            <w:pPr>
              <w:jc w:val="both"/>
            </w:pPr>
            <w:r w:rsidRPr="007B32A7">
              <w:t>Нет кворума при проведении общего собрания</w:t>
            </w:r>
          </w:p>
        </w:tc>
      </w:tr>
      <w:tr w:rsidR="00CC4E7A" w:rsidRPr="003562E9" w:rsidTr="00870F1E">
        <w:tc>
          <w:tcPr>
            <w:tcW w:w="639" w:type="dxa"/>
          </w:tcPr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294" w:type="dxa"/>
          </w:tcPr>
          <w:p w:rsidR="00CC4E7A" w:rsidRDefault="00CC4E7A" w:rsidP="00870F1E">
            <w:pPr>
              <w:tabs>
                <w:tab w:val="left" w:pos="7125"/>
              </w:tabs>
              <w:rPr>
                <w:sz w:val="28"/>
                <w:szCs w:val="28"/>
              </w:rPr>
            </w:pPr>
            <w:r w:rsidRPr="008F3109">
              <w:rPr>
                <w:sz w:val="28"/>
                <w:szCs w:val="28"/>
              </w:rPr>
              <w:t>Кировский район</w:t>
            </w:r>
            <w:r>
              <w:rPr>
                <w:sz w:val="28"/>
                <w:szCs w:val="28"/>
              </w:rPr>
              <w:t>,</w:t>
            </w:r>
            <w:r w:rsidRPr="008F31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8F3109">
              <w:rPr>
                <w:sz w:val="28"/>
                <w:szCs w:val="28"/>
              </w:rPr>
              <w:t>.п</w:t>
            </w:r>
            <w:proofErr w:type="spellEnd"/>
            <w:r w:rsidRPr="008F3109">
              <w:rPr>
                <w:sz w:val="28"/>
                <w:szCs w:val="28"/>
              </w:rPr>
              <w:t xml:space="preserve">. </w:t>
            </w:r>
            <w:proofErr w:type="spellStart"/>
            <w:r w:rsidRPr="008F3109">
              <w:rPr>
                <w:sz w:val="28"/>
                <w:szCs w:val="28"/>
              </w:rPr>
              <w:t>Синявино</w:t>
            </w:r>
            <w:proofErr w:type="spellEnd"/>
            <w:r w:rsidRPr="008F3109">
              <w:rPr>
                <w:sz w:val="28"/>
                <w:szCs w:val="28"/>
              </w:rPr>
              <w:t xml:space="preserve">, ул. Кравченко, д. </w:t>
            </w:r>
            <w:r>
              <w:rPr>
                <w:sz w:val="28"/>
                <w:szCs w:val="28"/>
              </w:rPr>
              <w:t xml:space="preserve">10 – перенос сроков капитального ремонта фасада </w:t>
            </w:r>
            <w:r w:rsidRPr="00E17080">
              <w:rPr>
                <w:sz w:val="28"/>
                <w:szCs w:val="28"/>
              </w:rPr>
              <w:t>(межпанельных швов</w:t>
            </w:r>
            <w:r>
              <w:rPr>
                <w:sz w:val="28"/>
                <w:szCs w:val="28"/>
              </w:rPr>
              <w:t xml:space="preserve"> и утепление торцевых стен</w:t>
            </w:r>
            <w:r w:rsidRPr="00E1708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на период 2020-2022 годов</w:t>
            </w:r>
            <w:r>
              <w:rPr>
                <w:sz w:val="28"/>
                <w:szCs w:val="28"/>
              </w:rPr>
              <w:tab/>
            </w:r>
          </w:p>
          <w:p w:rsidR="00CC4E7A" w:rsidRPr="00BE1A55" w:rsidRDefault="00CC4E7A" w:rsidP="00870F1E">
            <w:pPr>
              <w:tabs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1991 года постройки, </w:t>
            </w:r>
            <w:r w:rsidRPr="00BE1A55">
              <w:rPr>
                <w:sz w:val="28"/>
                <w:szCs w:val="28"/>
              </w:rPr>
              <w:t>капитальный ремонт не проводился</w:t>
            </w:r>
          </w:p>
          <w:p w:rsidR="00CC4E7A" w:rsidRPr="008F3109" w:rsidRDefault="00CC4E7A" w:rsidP="00870F1E">
            <w:pPr>
              <w:tabs>
                <w:tab w:val="left" w:pos="7125"/>
              </w:tabs>
              <w:rPr>
                <w:sz w:val="28"/>
                <w:szCs w:val="28"/>
              </w:rPr>
            </w:pPr>
            <w:r w:rsidRPr="008F3109">
              <w:rPr>
                <w:sz w:val="28"/>
                <w:szCs w:val="28"/>
              </w:rPr>
              <w:t>Ближайший период проведения капитального ремонта 203</w:t>
            </w:r>
            <w:r>
              <w:rPr>
                <w:sz w:val="28"/>
                <w:szCs w:val="28"/>
              </w:rPr>
              <w:t>2</w:t>
            </w:r>
            <w:r w:rsidRPr="008F3109">
              <w:rPr>
                <w:sz w:val="28"/>
                <w:szCs w:val="28"/>
              </w:rPr>
              <w:t>-203</w:t>
            </w:r>
            <w:r>
              <w:rPr>
                <w:sz w:val="28"/>
                <w:szCs w:val="28"/>
              </w:rPr>
              <w:t>4</w:t>
            </w:r>
            <w:r w:rsidRPr="008F310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230" w:type="dxa"/>
          </w:tcPr>
          <w:p w:rsidR="00CC4E7A" w:rsidRPr="0046799D" w:rsidRDefault="00CC4E7A" w:rsidP="00870F1E">
            <w:pPr>
              <w:jc w:val="both"/>
            </w:pPr>
            <w:r w:rsidRPr="0046799D">
              <w:t>Нет собираемости по</w:t>
            </w:r>
            <w:r>
              <w:t xml:space="preserve"> </w:t>
            </w:r>
            <w:r w:rsidRPr="0046799D">
              <w:t xml:space="preserve">МКД, что не </w:t>
            </w:r>
            <w:proofErr w:type="spellStart"/>
            <w:r w:rsidRPr="0046799D">
              <w:t>соот</w:t>
            </w:r>
            <w:proofErr w:type="spellEnd"/>
            <w:r w:rsidRPr="0046799D">
              <w:t>-т п/п.4 п.3.10.1 Порядка,</w:t>
            </w:r>
          </w:p>
          <w:p w:rsidR="00CC4E7A" w:rsidRDefault="00CC4E7A" w:rsidP="00870F1E">
            <w:pPr>
              <w:jc w:val="both"/>
            </w:pPr>
            <w:r w:rsidRPr="007B32A7">
              <w:t>Нет кворума при проведении общего собрания</w:t>
            </w:r>
          </w:p>
          <w:p w:rsidR="00CC4E7A" w:rsidRPr="0065159D" w:rsidRDefault="00CC4E7A" w:rsidP="00870F1E">
            <w:pPr>
              <w:jc w:val="both"/>
            </w:pPr>
          </w:p>
        </w:tc>
      </w:tr>
    </w:tbl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0"/>
        <w:gridCol w:w="3656"/>
      </w:tblGrid>
      <w:tr w:rsidR="00CC4E7A" w:rsidRPr="003562E9" w:rsidTr="00870F1E">
        <w:trPr>
          <w:trHeight w:val="401"/>
        </w:trPr>
        <w:tc>
          <w:tcPr>
            <w:tcW w:w="15134" w:type="dxa"/>
            <w:gridSpan w:val="2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C4E7A" w:rsidRPr="003562E9" w:rsidTr="00870F1E">
        <w:trPr>
          <w:trHeight w:val="864"/>
        </w:trPr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заявление (пункт 3.2 Порядка)</w:t>
            </w:r>
          </w:p>
        </w:tc>
        <w:tc>
          <w:tcPr>
            <w:tcW w:w="3657" w:type="dxa"/>
          </w:tcPr>
          <w:p w:rsidR="00CC4E7A" w:rsidRPr="006A5441" w:rsidRDefault="00CC4E7A" w:rsidP="00870F1E">
            <w:r w:rsidRPr="006A5441">
              <w:t xml:space="preserve">В наличии 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:rsidR="00CC4E7A" w:rsidRPr="006A5441" w:rsidRDefault="00CC4E7A" w:rsidP="00870F1E">
            <w:r w:rsidRPr="006A5441">
              <w:t>В наличии</w:t>
            </w:r>
          </w:p>
          <w:p w:rsidR="00CC4E7A" w:rsidRPr="006A5441" w:rsidRDefault="00CC4E7A" w:rsidP="00870F1E">
            <w:r w:rsidRPr="006A5441">
              <w:t>По 1 дому нет кворума,  указан перенос срока капремонта мягкой кровли и межпанельных швов,</w:t>
            </w:r>
          </w:p>
          <w:p w:rsidR="00CC4E7A" w:rsidRPr="006A5441" w:rsidRDefault="00CC4E7A" w:rsidP="00870F1E">
            <w:r w:rsidRPr="006A5441">
              <w:t>По дому 2 – нет кворума, указан перенос сроков капремонта межпанельных швов,</w:t>
            </w:r>
          </w:p>
          <w:p w:rsidR="00CC4E7A" w:rsidRPr="006A5441" w:rsidRDefault="00CC4E7A" w:rsidP="00870F1E">
            <w:r w:rsidRPr="006A5441">
              <w:t>По дому 3 - нет кворума, указан перенос межпанельных швов и утепление торцевых стен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8" w:history="1">
              <w:r w:rsidR="00CC4E7A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C4E7A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:rsidR="00CC4E7A" w:rsidRPr="006A5441" w:rsidRDefault="00CC4E7A" w:rsidP="00870F1E">
            <w:pPr>
              <w:jc w:val="both"/>
            </w:pPr>
            <w:r w:rsidRPr="006A5441">
              <w:t>В наличии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9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:rsidR="00CC4E7A" w:rsidRPr="006A5441" w:rsidRDefault="00CC4E7A" w:rsidP="00870F1E">
            <w:pPr>
              <w:jc w:val="both"/>
            </w:pPr>
            <w:r w:rsidRPr="006A5441">
              <w:t>В наличии,</w:t>
            </w:r>
          </w:p>
          <w:p w:rsidR="00CC4E7A" w:rsidRPr="006A5441" w:rsidRDefault="00CC4E7A" w:rsidP="00870F1E">
            <w:pPr>
              <w:jc w:val="both"/>
            </w:pPr>
            <w:r w:rsidRPr="006A5441">
              <w:t>По домам 1,2,3 – выводы по швам между стеновыми панелями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57" w:type="dxa"/>
          </w:tcPr>
          <w:p w:rsidR="00CC4E7A" w:rsidRPr="006A5441" w:rsidRDefault="00CC4E7A" w:rsidP="00870F1E">
            <w:pPr>
              <w:jc w:val="both"/>
            </w:pPr>
            <w:r w:rsidRPr="006A5441">
              <w:t>Собираемость по МКД за период с 01.05.2014 по 30.09.2019:</w:t>
            </w:r>
          </w:p>
          <w:p w:rsidR="00CC4E7A" w:rsidRPr="006A5441" w:rsidRDefault="00CC4E7A" w:rsidP="00870F1E">
            <w:pPr>
              <w:jc w:val="both"/>
            </w:pPr>
            <w:r w:rsidRPr="006A5441">
              <w:t xml:space="preserve">по дому 1 – 90,99%, </w:t>
            </w:r>
          </w:p>
          <w:p w:rsidR="00CC4E7A" w:rsidRPr="006A5441" w:rsidRDefault="00CC4E7A" w:rsidP="00870F1E">
            <w:pPr>
              <w:jc w:val="both"/>
              <w:rPr>
                <w:b/>
                <w:bCs/>
              </w:rPr>
            </w:pPr>
            <w:r w:rsidRPr="006A5441">
              <w:rPr>
                <w:b/>
                <w:bCs/>
              </w:rPr>
              <w:t>по дому 2 – 86,83%</w:t>
            </w:r>
          </w:p>
          <w:p w:rsidR="00CC4E7A" w:rsidRPr="006A5441" w:rsidRDefault="00CC4E7A" w:rsidP="00870F1E">
            <w:pPr>
              <w:jc w:val="both"/>
              <w:rPr>
                <w:b/>
                <w:bCs/>
              </w:rPr>
            </w:pPr>
            <w:r w:rsidRPr="006A5441">
              <w:rPr>
                <w:b/>
                <w:bCs/>
              </w:rPr>
              <w:t>по дому 3 – 87,56%</w:t>
            </w:r>
          </w:p>
          <w:p w:rsidR="00CC4E7A" w:rsidRPr="006A5441" w:rsidRDefault="00CC4E7A" w:rsidP="00870F1E">
            <w:pPr>
              <w:jc w:val="both"/>
            </w:pPr>
            <w:r w:rsidRPr="006A5441">
              <w:t>по</w:t>
            </w:r>
            <w:r w:rsidRPr="006A5441">
              <w:rPr>
                <w:b/>
              </w:rPr>
              <w:t xml:space="preserve"> </w:t>
            </w:r>
            <w:r w:rsidRPr="006A5441">
              <w:t xml:space="preserve">АМО – </w:t>
            </w:r>
            <w:r w:rsidRPr="006A5441">
              <w:rPr>
                <w:bCs/>
              </w:rPr>
              <w:t>98,11%%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:rsidR="00CC4E7A" w:rsidRPr="006A5441" w:rsidRDefault="00CC4E7A" w:rsidP="00870F1E">
            <w:r w:rsidRPr="006A5441">
              <w:t xml:space="preserve">В наличии, </w:t>
            </w:r>
          </w:p>
          <w:p w:rsidR="00CC4E7A" w:rsidRPr="006A5441" w:rsidRDefault="00CC4E7A" w:rsidP="00870F1E">
            <w:r w:rsidRPr="006A5441">
              <w:t>по дому 1 сметы на ремонт мягкой кровли и межпанельных швов ,</w:t>
            </w:r>
          </w:p>
          <w:p w:rsidR="00CC4E7A" w:rsidRPr="006A5441" w:rsidRDefault="00CC4E7A" w:rsidP="00870F1E">
            <w:r w:rsidRPr="006A5441">
              <w:t xml:space="preserve"> по дому 2 – смета на ремонт межпанельных швов </w:t>
            </w:r>
          </w:p>
        </w:tc>
      </w:tr>
    </w:tbl>
    <w:p w:rsidR="00CC4E7A" w:rsidRDefault="00CC4E7A" w:rsidP="00CC4E7A">
      <w:pPr>
        <w:tabs>
          <w:tab w:val="left" w:pos="7350"/>
        </w:tabs>
        <w:spacing w:after="120" w:line="240" w:lineRule="atLeast"/>
        <w:ind w:firstLine="567"/>
        <w:rPr>
          <w:sz w:val="20"/>
          <w:szCs w:val="20"/>
        </w:rPr>
      </w:pPr>
    </w:p>
    <w:p w:rsidR="00CC4E7A" w:rsidRPr="00CB5CC5" w:rsidRDefault="00CC4E7A" w:rsidP="00CC4E7A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>Приложение №</w:t>
      </w:r>
      <w:r>
        <w:rPr>
          <w:b/>
          <w:sz w:val="27"/>
          <w:szCs w:val="27"/>
        </w:rPr>
        <w:t xml:space="preserve"> 3</w:t>
      </w:r>
    </w:p>
    <w:p w:rsidR="00CC4E7A" w:rsidRPr="003562E9" w:rsidRDefault="00CC4E7A" w:rsidP="00CC4E7A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C4E7A" w:rsidRPr="00CC4E7A" w:rsidRDefault="00CC4E7A" w:rsidP="00CC4E7A">
      <w:pPr>
        <w:spacing w:line="240" w:lineRule="atLeast"/>
        <w:ind w:firstLine="567"/>
        <w:jc w:val="both"/>
      </w:pPr>
      <w:r w:rsidRPr="003562E9">
        <w:rPr>
          <w:sz w:val="27"/>
          <w:szCs w:val="27"/>
        </w:rPr>
        <w:t xml:space="preserve"> </w:t>
      </w:r>
      <w:r w:rsidRPr="00CC4E7A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C4E7A" w:rsidRPr="00CC4E7A" w:rsidRDefault="00CC4E7A" w:rsidP="00CC4E7A">
      <w:pPr>
        <w:spacing w:after="120" w:line="240" w:lineRule="atLeast"/>
        <w:jc w:val="center"/>
        <w:rPr>
          <w:rFonts w:eastAsia="Calibri"/>
          <w:b/>
        </w:rPr>
      </w:pPr>
    </w:p>
    <w:p w:rsidR="00CC4E7A" w:rsidRPr="003562E9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Сланцевский муниципальный </w:t>
      </w:r>
      <w:r w:rsidRPr="003562E9">
        <w:rPr>
          <w:rFonts w:eastAsia="Calibri"/>
          <w:b/>
          <w:sz w:val="27"/>
          <w:szCs w:val="27"/>
        </w:rPr>
        <w:t xml:space="preserve">район Ленинградской области </w:t>
      </w:r>
    </w:p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Сланцевский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Сланцы</w:t>
            </w:r>
            <w:proofErr w:type="spellEnd"/>
            <w:r w:rsidRPr="000D76B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пер.Пионерский</w:t>
            </w:r>
            <w:proofErr w:type="spellEnd"/>
            <w:r>
              <w:rPr>
                <w:sz w:val="28"/>
                <w:szCs w:val="28"/>
              </w:rPr>
              <w:t xml:space="preserve">, д. 5 – перенос сроков капитального ремонта крыши  с 2021 года (ПИР) на период </w:t>
            </w:r>
            <w:r w:rsidRPr="005B2910">
              <w:rPr>
                <w:bCs/>
                <w:sz w:val="28"/>
                <w:szCs w:val="28"/>
              </w:rPr>
              <w:t>2018-2020 годов</w:t>
            </w:r>
            <w:r>
              <w:rPr>
                <w:sz w:val="28"/>
                <w:szCs w:val="28"/>
              </w:rPr>
              <w:t>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1947 года постройки, капитальный ремонт не проводился             </w:t>
            </w:r>
          </w:p>
          <w:p w:rsidR="00CC4E7A" w:rsidRPr="00EC3E2F" w:rsidRDefault="00CC4E7A" w:rsidP="00870F1E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-2020-2022 годов (в КП-2021 – ПИР)</w:t>
            </w:r>
          </w:p>
        </w:tc>
        <w:tc>
          <w:tcPr>
            <w:tcW w:w="4230" w:type="dxa"/>
          </w:tcPr>
          <w:p w:rsidR="00CC4E7A" w:rsidRPr="00EC3E2F" w:rsidRDefault="00CC4E7A" w:rsidP="00870F1E">
            <w:pPr>
              <w:jc w:val="both"/>
              <w:rPr>
                <w:bCs/>
                <w:sz w:val="27"/>
                <w:szCs w:val="27"/>
              </w:rPr>
            </w:pPr>
            <w:r w:rsidRPr="00EC3E2F">
              <w:rPr>
                <w:sz w:val="27"/>
                <w:szCs w:val="27"/>
              </w:rPr>
              <w:t>Справк</w:t>
            </w:r>
            <w:r>
              <w:rPr>
                <w:sz w:val="27"/>
                <w:szCs w:val="27"/>
              </w:rPr>
              <w:t>а о собираемости за необходимый период</w:t>
            </w:r>
            <w:r w:rsidRPr="00EC3E2F">
              <w:rPr>
                <w:sz w:val="27"/>
                <w:szCs w:val="27"/>
              </w:rPr>
              <w:t xml:space="preserve"> отсутству</w:t>
            </w:r>
            <w:r>
              <w:rPr>
                <w:sz w:val="27"/>
                <w:szCs w:val="27"/>
              </w:rPr>
              <w:t>е</w:t>
            </w:r>
            <w:r w:rsidRPr="00EC3E2F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,</w:t>
            </w:r>
            <w:r w:rsidRPr="00EC3E2F">
              <w:rPr>
                <w:sz w:val="27"/>
                <w:szCs w:val="27"/>
              </w:rPr>
              <w:t xml:space="preserve"> не соответствуют требованиям п/п.4 п.3.10.1 Порядка) </w:t>
            </w:r>
          </w:p>
          <w:p w:rsidR="00CC4E7A" w:rsidRPr="00E601B6" w:rsidRDefault="00CC4E7A" w:rsidP="00870F1E">
            <w:pPr>
              <w:jc w:val="both"/>
              <w:rPr>
                <w:sz w:val="27"/>
                <w:szCs w:val="27"/>
              </w:rPr>
            </w:pPr>
          </w:p>
        </w:tc>
      </w:tr>
      <w:tr w:rsidR="00CC4E7A" w:rsidRPr="003562E9" w:rsidTr="00870F1E">
        <w:tc>
          <w:tcPr>
            <w:tcW w:w="639" w:type="dxa"/>
          </w:tcPr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Сланцевский район, 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Сланцы</w:t>
            </w:r>
            <w:r w:rsidRPr="000D76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Свердлова, д. 14 – перенос сроков капитального ремонта фасада с периода 2023-2025 годов на 2020 год.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1951 года постройки, капитальный ремонт крыши – 1978 год</w:t>
            </w:r>
            <w:r w:rsidRPr="00A55E58">
              <w:rPr>
                <w:sz w:val="28"/>
                <w:szCs w:val="28"/>
              </w:rPr>
              <w:t xml:space="preserve"> 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 w:rsidRPr="00A55E58">
              <w:rPr>
                <w:sz w:val="28"/>
                <w:szCs w:val="28"/>
              </w:rPr>
              <w:t>Ближайший период проведения капитального ремонта 202</w:t>
            </w:r>
            <w:r>
              <w:rPr>
                <w:sz w:val="28"/>
                <w:szCs w:val="28"/>
              </w:rPr>
              <w:t>3</w:t>
            </w:r>
            <w:r w:rsidRPr="00A55E5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A55E58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</w:p>
          <w:p w:rsidR="00CC4E7A" w:rsidRPr="000D76B0" w:rsidRDefault="00CC4E7A" w:rsidP="00870F1E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CC4E7A" w:rsidRPr="00EC3E2F" w:rsidRDefault="00CC4E7A" w:rsidP="00870F1E">
            <w:pPr>
              <w:jc w:val="both"/>
              <w:rPr>
                <w:bCs/>
                <w:sz w:val="27"/>
                <w:szCs w:val="27"/>
              </w:rPr>
            </w:pPr>
            <w:r w:rsidRPr="00EC3E2F">
              <w:rPr>
                <w:sz w:val="27"/>
                <w:szCs w:val="27"/>
              </w:rPr>
              <w:t>Справка о собираемости за необходимый период отсутствует</w:t>
            </w:r>
            <w:r>
              <w:rPr>
                <w:sz w:val="27"/>
                <w:szCs w:val="27"/>
              </w:rPr>
              <w:t>, что не соответствует</w:t>
            </w:r>
            <w:r w:rsidRPr="00EC3E2F">
              <w:rPr>
                <w:sz w:val="27"/>
                <w:szCs w:val="27"/>
              </w:rPr>
              <w:t xml:space="preserve"> требованиям п/п.4 п.3.10.1 Порядка) </w:t>
            </w:r>
          </w:p>
          <w:p w:rsidR="00CC4E7A" w:rsidRPr="00E601B6" w:rsidRDefault="00CC4E7A" w:rsidP="00870F1E">
            <w:pPr>
              <w:jc w:val="both"/>
              <w:rPr>
                <w:sz w:val="27"/>
                <w:szCs w:val="27"/>
              </w:rPr>
            </w:pPr>
          </w:p>
        </w:tc>
      </w:tr>
    </w:tbl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CC4E7A" w:rsidRPr="003562E9" w:rsidTr="00870F1E">
        <w:trPr>
          <w:trHeight w:val="401"/>
        </w:trPr>
        <w:tc>
          <w:tcPr>
            <w:tcW w:w="15134" w:type="dxa"/>
            <w:gridSpan w:val="2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C4E7A" w:rsidRPr="003562E9" w:rsidTr="00870F1E">
        <w:trPr>
          <w:trHeight w:val="864"/>
        </w:trPr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</w:t>
            </w:r>
            <w:r w:rsidRPr="003562E9">
              <w:rPr>
                <w:sz w:val="27"/>
                <w:szCs w:val="27"/>
              </w:rPr>
              <w:lastRenderedPageBreak/>
              <w:t>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0" w:history="1">
              <w:r w:rsidR="00CC4E7A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C4E7A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1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CC4E7A" w:rsidRDefault="00CC4E7A" w:rsidP="00870F1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Справки отсутствуют (представленные не соответствуют требованиям п/п.4 п.3.10.1 Порядка) </w:t>
            </w:r>
          </w:p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</w:p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CC4E7A" w:rsidRPr="003562E9" w:rsidRDefault="00CC4E7A" w:rsidP="00870F1E">
            <w:pPr>
              <w:rPr>
                <w:sz w:val="27"/>
                <w:szCs w:val="27"/>
              </w:rPr>
            </w:pPr>
          </w:p>
        </w:tc>
      </w:tr>
    </w:tbl>
    <w:p w:rsidR="00CC4E7A" w:rsidRDefault="00CC4E7A" w:rsidP="00CC4E7A">
      <w:pPr>
        <w:tabs>
          <w:tab w:val="left" w:pos="7350"/>
        </w:tabs>
        <w:spacing w:after="120" w:line="240" w:lineRule="atLeast"/>
        <w:ind w:firstLine="567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Pr="003562E9" w:rsidRDefault="00CC4E7A" w:rsidP="00CC4E7A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4</w:t>
      </w:r>
    </w:p>
    <w:p w:rsidR="00CC4E7A" w:rsidRPr="003562E9" w:rsidRDefault="00CC4E7A" w:rsidP="00CC4E7A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C4E7A" w:rsidRPr="00CC4E7A" w:rsidRDefault="00CC4E7A" w:rsidP="00CC4E7A">
      <w:pPr>
        <w:spacing w:line="240" w:lineRule="atLeast"/>
        <w:ind w:firstLine="567"/>
        <w:jc w:val="both"/>
      </w:pPr>
      <w:r w:rsidRPr="00CC4E7A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C4E7A" w:rsidRPr="00CC4E7A" w:rsidRDefault="00CC4E7A" w:rsidP="00CC4E7A">
      <w:pPr>
        <w:spacing w:after="120" w:line="240" w:lineRule="atLeast"/>
        <w:jc w:val="center"/>
        <w:rPr>
          <w:rFonts w:eastAsia="Calibri"/>
          <w:b/>
        </w:rPr>
      </w:pPr>
    </w:p>
    <w:p w:rsidR="00CC4E7A" w:rsidRPr="003562E9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«Управдом»</w:t>
      </w:r>
    </w:p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г.Приозерск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ул.Калинина</w:t>
            </w:r>
            <w:proofErr w:type="spellEnd"/>
            <w:r>
              <w:rPr>
                <w:sz w:val="28"/>
                <w:szCs w:val="28"/>
              </w:rPr>
              <w:t>, д.22– перенос сроков проведения капитального ремонта крыши, фасада на период 2020-2021 годов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1962 года постройки, капитальный ремонт не проводился</w:t>
            </w:r>
          </w:p>
          <w:p w:rsidR="00CC4E7A" w:rsidRPr="008F3109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2023-2025 годов</w:t>
            </w:r>
          </w:p>
        </w:tc>
        <w:tc>
          <w:tcPr>
            <w:tcW w:w="4230" w:type="dxa"/>
          </w:tcPr>
          <w:p w:rsidR="00CC4E7A" w:rsidRPr="0065159D" w:rsidRDefault="00CC4E7A" w:rsidP="00870F1E">
            <w:pPr>
              <w:jc w:val="both"/>
            </w:pPr>
            <w:r>
              <w:t xml:space="preserve">Документы в наличии </w:t>
            </w:r>
          </w:p>
        </w:tc>
      </w:tr>
    </w:tbl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0"/>
        <w:gridCol w:w="3656"/>
      </w:tblGrid>
      <w:tr w:rsidR="00CC4E7A" w:rsidRPr="003562E9" w:rsidTr="00870F1E">
        <w:trPr>
          <w:trHeight w:val="401"/>
        </w:trPr>
        <w:tc>
          <w:tcPr>
            <w:tcW w:w="15134" w:type="dxa"/>
            <w:gridSpan w:val="2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C4E7A" w:rsidRPr="003562E9" w:rsidTr="00870F1E">
        <w:trPr>
          <w:trHeight w:val="864"/>
        </w:trPr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:rsidR="00CC4E7A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CC4E7A" w:rsidRPr="003562E9" w:rsidRDefault="00CC4E7A" w:rsidP="00870F1E">
            <w:pPr>
              <w:rPr>
                <w:sz w:val="27"/>
                <w:szCs w:val="27"/>
              </w:rPr>
            </w:pP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2" w:history="1">
              <w:r w:rsidR="00CC4E7A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C4E7A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:rsidR="00CC4E7A" w:rsidRDefault="00CC4E7A" w:rsidP="0087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CC4E7A" w:rsidRPr="004A23EE" w:rsidRDefault="00CC4E7A" w:rsidP="00870F1E">
            <w:pPr>
              <w:jc w:val="both"/>
              <w:rPr>
                <w:sz w:val="28"/>
                <w:szCs w:val="28"/>
              </w:rPr>
            </w:pP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31.10.2019 – 99,63%</w:t>
            </w:r>
          </w:p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98,78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CC4E7A" w:rsidRPr="003562E9" w:rsidTr="00870F1E">
        <w:tc>
          <w:tcPr>
            <w:tcW w:w="11477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CC4E7A" w:rsidRPr="003562E9" w:rsidRDefault="00CC4E7A" w:rsidP="00870F1E">
            <w:pPr>
              <w:rPr>
                <w:sz w:val="27"/>
                <w:szCs w:val="27"/>
              </w:rPr>
            </w:pPr>
          </w:p>
        </w:tc>
      </w:tr>
    </w:tbl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Pr="008772F5" w:rsidRDefault="00CC4E7A" w:rsidP="00CC4E7A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5</w:t>
      </w:r>
    </w:p>
    <w:p w:rsidR="00CC4E7A" w:rsidRPr="003562E9" w:rsidRDefault="00CC4E7A" w:rsidP="00CC4E7A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C4E7A" w:rsidRPr="00CC4E7A" w:rsidRDefault="00CC4E7A" w:rsidP="00CC4E7A">
      <w:pPr>
        <w:spacing w:line="240" w:lineRule="atLeast"/>
        <w:ind w:firstLine="567"/>
        <w:jc w:val="both"/>
      </w:pPr>
      <w:r w:rsidRPr="003562E9">
        <w:rPr>
          <w:sz w:val="27"/>
          <w:szCs w:val="27"/>
        </w:rPr>
        <w:t xml:space="preserve"> </w:t>
      </w:r>
      <w:r w:rsidRPr="00CC4E7A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C4E7A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CC4E7A" w:rsidRPr="003562E9" w:rsidRDefault="00CC4E7A" w:rsidP="00CC4E7A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«ДОМОУПРАВ»</w:t>
      </w:r>
      <w:r w:rsidRPr="003562E9">
        <w:rPr>
          <w:rFonts w:eastAsia="Calibri"/>
          <w:b/>
          <w:sz w:val="27"/>
          <w:szCs w:val="27"/>
        </w:rPr>
        <w:t xml:space="preserve"> </w:t>
      </w:r>
    </w:p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Волховский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 xml:space="preserve"> Ладога</w:t>
            </w:r>
            <w:r w:rsidRPr="000D76B0">
              <w:rPr>
                <w:sz w:val="28"/>
                <w:szCs w:val="28"/>
              </w:rPr>
              <w:t xml:space="preserve">, </w:t>
            </w:r>
            <w:proofErr w:type="spellStart"/>
            <w:r w:rsidRPr="000D76B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Суворова</w:t>
            </w:r>
            <w:proofErr w:type="spellEnd"/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 – перенос сроков капитального ремонта фасада, подъезда на период  2020-2022 годов.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1958 года постройки, капитальный ремонт крыши – 2009 год</w:t>
            </w:r>
          </w:p>
          <w:p w:rsidR="00CC4E7A" w:rsidRPr="00456530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2020-2022 годов             </w:t>
            </w:r>
          </w:p>
        </w:tc>
        <w:tc>
          <w:tcPr>
            <w:tcW w:w="4230" w:type="dxa"/>
          </w:tcPr>
          <w:p w:rsidR="00CC4E7A" w:rsidRPr="00A23B41" w:rsidRDefault="00CC4E7A" w:rsidP="00870F1E">
            <w:pPr>
              <w:jc w:val="both"/>
            </w:pPr>
            <w:r w:rsidRPr="00A23B41">
              <w:t>Документы в наличии</w:t>
            </w:r>
          </w:p>
        </w:tc>
      </w:tr>
      <w:tr w:rsidR="00CC4E7A" w:rsidRPr="003562E9" w:rsidTr="00870F1E">
        <w:tc>
          <w:tcPr>
            <w:tcW w:w="639" w:type="dxa"/>
          </w:tcPr>
          <w:p w:rsidR="00CC4E7A" w:rsidRPr="003562E9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Волховский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 xml:space="preserve"> Ладога, </w:t>
            </w:r>
            <w:proofErr w:type="spellStart"/>
            <w:r>
              <w:rPr>
                <w:sz w:val="28"/>
                <w:szCs w:val="28"/>
              </w:rPr>
              <w:t>мкр.Южный</w:t>
            </w:r>
            <w:proofErr w:type="spellEnd"/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 – перенос сроков капитального ремонта крыши с периода 2023-2025 годов на период 2020-2022 годов.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1964 года постройки, капитальный ремонт крыши – 2009 год      </w:t>
            </w:r>
          </w:p>
          <w:p w:rsidR="00CC4E7A" w:rsidRPr="000D76B0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проведения капитального ремонта 2020-2022 годов             </w:t>
            </w:r>
          </w:p>
        </w:tc>
        <w:tc>
          <w:tcPr>
            <w:tcW w:w="4230" w:type="dxa"/>
          </w:tcPr>
          <w:p w:rsidR="00CC4E7A" w:rsidRPr="00A23B41" w:rsidRDefault="00CC4E7A" w:rsidP="00870F1E">
            <w:pPr>
              <w:jc w:val="both"/>
            </w:pPr>
          </w:p>
        </w:tc>
      </w:tr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Волховский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 xml:space="preserve"> Ладога, </w:t>
            </w:r>
            <w:proofErr w:type="spellStart"/>
            <w:r>
              <w:rPr>
                <w:sz w:val="28"/>
                <w:szCs w:val="28"/>
              </w:rPr>
              <w:t>мкр.Южный</w:t>
            </w:r>
            <w:proofErr w:type="spellEnd"/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12 – перенос сроков капитального ремонта крыши на период 2020-2022 годов.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1970 года постройки, капитальный ремонт не проводился      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 w:rsidRPr="00A23B41">
              <w:rPr>
                <w:sz w:val="28"/>
                <w:szCs w:val="28"/>
              </w:rPr>
              <w:t xml:space="preserve">Ближайший период проведения капитального ремонта 2020-2022 годов             </w:t>
            </w:r>
          </w:p>
        </w:tc>
        <w:tc>
          <w:tcPr>
            <w:tcW w:w="4230" w:type="dxa"/>
          </w:tcPr>
          <w:p w:rsidR="00CC4E7A" w:rsidRPr="00A23B41" w:rsidRDefault="00CC4E7A" w:rsidP="00870F1E">
            <w:pPr>
              <w:jc w:val="both"/>
            </w:pPr>
            <w:r w:rsidRPr="00A23B41">
              <w:t xml:space="preserve">Собираемость по МКД за период с 01.05.2014 по 30.09.2019 </w:t>
            </w:r>
            <w:r w:rsidRPr="00A23B41">
              <w:rPr>
                <w:bCs/>
              </w:rPr>
              <w:t xml:space="preserve">составляет </w:t>
            </w:r>
            <w:r w:rsidRPr="00A23B41">
              <w:t xml:space="preserve"> </w:t>
            </w:r>
            <w:r w:rsidRPr="00A23B41">
              <w:rPr>
                <w:b/>
              </w:rPr>
              <w:t>89,61%</w:t>
            </w:r>
          </w:p>
          <w:p w:rsidR="00CC4E7A" w:rsidRPr="00A23B41" w:rsidRDefault="00CC4E7A" w:rsidP="00870F1E">
            <w:pPr>
              <w:jc w:val="both"/>
            </w:pPr>
            <w:r w:rsidRPr="00A23B41">
              <w:t xml:space="preserve">Не выполнена, что не </w:t>
            </w:r>
            <w:proofErr w:type="spellStart"/>
            <w:r w:rsidRPr="00A23B41">
              <w:t>соот</w:t>
            </w:r>
            <w:proofErr w:type="spellEnd"/>
            <w:r w:rsidRPr="00A23B41">
              <w:t>-т п/п.4 п.3.10.1 Порядка</w:t>
            </w:r>
          </w:p>
        </w:tc>
      </w:tr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Волховский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 xml:space="preserve"> Ладога, </w:t>
            </w:r>
            <w:proofErr w:type="spellStart"/>
            <w:r>
              <w:rPr>
                <w:sz w:val="28"/>
                <w:szCs w:val="28"/>
              </w:rPr>
              <w:t>мкр.Южный</w:t>
            </w:r>
            <w:proofErr w:type="spellEnd"/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 – перенос сроков капитального ремонта фасада, подъезда на период 2020-2022 годов.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1971 года постройки, капитальный ремонт ХВС – 2012 год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 w:rsidRPr="00A23B41">
              <w:rPr>
                <w:sz w:val="28"/>
                <w:szCs w:val="28"/>
              </w:rPr>
              <w:t xml:space="preserve">Ближайший период проведения капитального ремонта 2020-2022 годов             </w:t>
            </w:r>
          </w:p>
        </w:tc>
        <w:tc>
          <w:tcPr>
            <w:tcW w:w="4230" w:type="dxa"/>
          </w:tcPr>
          <w:p w:rsidR="00CC4E7A" w:rsidRPr="00A23B41" w:rsidRDefault="00CC4E7A" w:rsidP="00870F1E">
            <w:pPr>
              <w:jc w:val="both"/>
            </w:pPr>
            <w:r w:rsidRPr="00A23B41">
              <w:t>Документы в наличии</w:t>
            </w:r>
          </w:p>
        </w:tc>
      </w:tr>
      <w:tr w:rsidR="00CC4E7A" w:rsidRPr="003562E9" w:rsidTr="00870F1E">
        <w:tc>
          <w:tcPr>
            <w:tcW w:w="639" w:type="dxa"/>
          </w:tcPr>
          <w:p w:rsidR="00CC4E7A" w:rsidRDefault="00CC4E7A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0294" w:type="dxa"/>
          </w:tcPr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Волховский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Новая</w:t>
            </w:r>
            <w:proofErr w:type="spellEnd"/>
            <w:r>
              <w:rPr>
                <w:sz w:val="28"/>
                <w:szCs w:val="28"/>
              </w:rPr>
              <w:t xml:space="preserve"> Ладога, </w:t>
            </w:r>
            <w:proofErr w:type="spellStart"/>
            <w:r>
              <w:rPr>
                <w:sz w:val="28"/>
                <w:szCs w:val="28"/>
              </w:rPr>
              <w:t>мкр.Южный</w:t>
            </w:r>
            <w:proofErr w:type="spellEnd"/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14 – перенос сроков капитального ремонта крыши с периода 2023-2025 годов на период 2020-2022 годов.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1969 года постройки, капитальный ремонт не проводился</w:t>
            </w:r>
          </w:p>
          <w:p w:rsidR="00CC4E7A" w:rsidRDefault="00CC4E7A" w:rsidP="00870F1E">
            <w:pPr>
              <w:rPr>
                <w:sz w:val="28"/>
                <w:szCs w:val="28"/>
              </w:rPr>
            </w:pPr>
            <w:r w:rsidRPr="00A23B41">
              <w:rPr>
                <w:sz w:val="28"/>
                <w:szCs w:val="28"/>
              </w:rPr>
              <w:lastRenderedPageBreak/>
              <w:t xml:space="preserve">Ближайший период проведения капитального ремонта 2020-2022 годов             </w:t>
            </w:r>
          </w:p>
        </w:tc>
        <w:tc>
          <w:tcPr>
            <w:tcW w:w="4230" w:type="dxa"/>
          </w:tcPr>
          <w:p w:rsidR="00CC4E7A" w:rsidRPr="00A23B41" w:rsidRDefault="00CC4E7A" w:rsidP="00870F1E">
            <w:pPr>
              <w:jc w:val="both"/>
            </w:pPr>
            <w:r w:rsidRPr="00A23B41">
              <w:lastRenderedPageBreak/>
              <w:t>Документы в наличии</w:t>
            </w:r>
          </w:p>
        </w:tc>
      </w:tr>
    </w:tbl>
    <w:p w:rsidR="00CC4E7A" w:rsidRPr="003562E9" w:rsidRDefault="00CC4E7A" w:rsidP="00CC4E7A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CC4E7A" w:rsidRPr="003562E9" w:rsidTr="00870F1E">
        <w:trPr>
          <w:trHeight w:val="401"/>
        </w:trPr>
        <w:tc>
          <w:tcPr>
            <w:tcW w:w="15134" w:type="dxa"/>
            <w:gridSpan w:val="2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CC4E7A" w:rsidRPr="003562E9" w:rsidTr="00870F1E">
        <w:trPr>
          <w:trHeight w:val="864"/>
        </w:trPr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4" w:history="1">
              <w:r w:rsidR="00CC4E7A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C4E7A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5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CC4E7A" w:rsidRPr="003562E9" w:rsidRDefault="00CC4E7A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373" w:type="dxa"/>
          </w:tcPr>
          <w:p w:rsidR="00CC4E7A" w:rsidRPr="00AE1A1F" w:rsidRDefault="00CC4E7A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</w:t>
            </w:r>
            <w:r w:rsidRPr="00AE1A1F">
              <w:rPr>
                <w:sz w:val="27"/>
                <w:szCs w:val="27"/>
              </w:rPr>
              <w:t>30.09.2019</w:t>
            </w:r>
          </w:p>
          <w:p w:rsidR="00CC4E7A" w:rsidRPr="00AE1A1F" w:rsidRDefault="00CC4E7A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>
              <w:rPr>
                <w:bCs/>
                <w:sz w:val="27"/>
                <w:szCs w:val="27"/>
              </w:rPr>
              <w:t>98,26</w:t>
            </w:r>
            <w:r w:rsidRPr="00AE1A1F">
              <w:rPr>
                <w:bCs/>
                <w:sz w:val="27"/>
                <w:szCs w:val="27"/>
              </w:rPr>
              <w:t>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>по дому 2</w:t>
            </w:r>
            <w:r w:rsidRPr="00AE1A1F">
              <w:rPr>
                <w:sz w:val="27"/>
                <w:szCs w:val="27"/>
              </w:rPr>
              <w:t xml:space="preserve"> – 9</w:t>
            </w:r>
            <w:r>
              <w:rPr>
                <w:sz w:val="27"/>
                <w:szCs w:val="27"/>
              </w:rPr>
              <w:t>0,43</w:t>
            </w:r>
            <w:r w:rsidRPr="00AE1A1F">
              <w:rPr>
                <w:sz w:val="27"/>
                <w:szCs w:val="27"/>
              </w:rPr>
              <w:t>%</w:t>
            </w:r>
          </w:p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 xml:space="preserve">по дому </w:t>
            </w:r>
            <w:r>
              <w:rPr>
                <w:bCs/>
                <w:sz w:val="27"/>
                <w:szCs w:val="27"/>
              </w:rPr>
              <w:t>3</w:t>
            </w:r>
            <w:r w:rsidRPr="00AE1A1F">
              <w:rPr>
                <w:sz w:val="27"/>
                <w:szCs w:val="27"/>
              </w:rPr>
              <w:t xml:space="preserve"> – </w:t>
            </w:r>
            <w:r w:rsidRPr="004D6F9C">
              <w:rPr>
                <w:b/>
                <w:sz w:val="27"/>
                <w:szCs w:val="27"/>
              </w:rPr>
              <w:t>89,61%</w:t>
            </w:r>
          </w:p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 xml:space="preserve">по дому </w:t>
            </w:r>
            <w:r>
              <w:rPr>
                <w:bCs/>
                <w:sz w:val="27"/>
                <w:szCs w:val="27"/>
              </w:rPr>
              <w:t>4</w:t>
            </w:r>
            <w:r w:rsidRPr="00AE1A1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91,14</w:t>
            </w:r>
            <w:r w:rsidRPr="00AE1A1F">
              <w:rPr>
                <w:sz w:val="27"/>
                <w:szCs w:val="27"/>
              </w:rPr>
              <w:t>%</w:t>
            </w:r>
          </w:p>
          <w:p w:rsidR="00CC4E7A" w:rsidRDefault="00CC4E7A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 xml:space="preserve">по дому </w:t>
            </w:r>
            <w:r>
              <w:rPr>
                <w:bCs/>
                <w:sz w:val="27"/>
                <w:szCs w:val="27"/>
              </w:rPr>
              <w:t>5</w:t>
            </w:r>
            <w:r w:rsidRPr="00AE1A1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100</w:t>
            </w:r>
            <w:r w:rsidRPr="00AE1A1F">
              <w:rPr>
                <w:sz w:val="27"/>
                <w:szCs w:val="27"/>
              </w:rPr>
              <w:t>%</w:t>
            </w:r>
          </w:p>
          <w:p w:rsidR="00CC4E7A" w:rsidRPr="00AE1A1F" w:rsidRDefault="00CC4E7A" w:rsidP="00870F1E">
            <w:pPr>
              <w:jc w:val="both"/>
              <w:rPr>
                <w:sz w:val="27"/>
                <w:szCs w:val="27"/>
              </w:rPr>
            </w:pPr>
          </w:p>
          <w:p w:rsidR="00CC4E7A" w:rsidRDefault="00CC4E7A" w:rsidP="00870F1E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98,20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:rsidR="00CC4E7A" w:rsidRPr="003562E9" w:rsidRDefault="00CC4E7A" w:rsidP="00870F1E">
            <w:pPr>
              <w:jc w:val="both"/>
              <w:rPr>
                <w:sz w:val="27"/>
                <w:szCs w:val="27"/>
              </w:rPr>
            </w:pPr>
          </w:p>
        </w:tc>
      </w:tr>
      <w:tr w:rsidR="00CC4E7A" w:rsidRPr="003562E9" w:rsidTr="00870F1E">
        <w:tc>
          <w:tcPr>
            <w:tcW w:w="11761" w:type="dxa"/>
          </w:tcPr>
          <w:p w:rsidR="00CC4E7A" w:rsidRPr="003562E9" w:rsidRDefault="00CC4E7A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</w:t>
            </w:r>
            <w:r w:rsidRPr="003562E9">
              <w:rPr>
                <w:sz w:val="27"/>
                <w:szCs w:val="27"/>
              </w:rPr>
              <w:lastRenderedPageBreak/>
              <w:t xml:space="preserve">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CC4E7A" w:rsidRDefault="00CC4E7A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  <w:p w:rsidR="00CC4E7A" w:rsidRDefault="00CC4E7A" w:rsidP="00870F1E">
            <w:pPr>
              <w:tabs>
                <w:tab w:val="left" w:pos="173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 дому 2  в соответствии с заключением по результатам обследования технического состояния жилого дома ООО «</w:t>
            </w:r>
            <w:proofErr w:type="spellStart"/>
            <w:r>
              <w:rPr>
                <w:sz w:val="27"/>
                <w:szCs w:val="27"/>
              </w:rPr>
              <w:t>Рестрон</w:t>
            </w:r>
            <w:proofErr w:type="spellEnd"/>
            <w:r>
              <w:rPr>
                <w:sz w:val="27"/>
                <w:szCs w:val="27"/>
              </w:rPr>
              <w:t>» возможно выполнить в рамках текущего ремонта</w:t>
            </w:r>
          </w:p>
          <w:p w:rsidR="00CC4E7A" w:rsidRPr="003562E9" w:rsidRDefault="00CC4E7A" w:rsidP="00870F1E">
            <w:pPr>
              <w:rPr>
                <w:sz w:val="27"/>
                <w:szCs w:val="27"/>
              </w:rPr>
            </w:pPr>
          </w:p>
        </w:tc>
      </w:tr>
    </w:tbl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Pr="001E34E9" w:rsidRDefault="00C05F74" w:rsidP="00C05F74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6</w:t>
      </w:r>
    </w:p>
    <w:p w:rsidR="00C05F74" w:rsidRPr="003562E9" w:rsidRDefault="00C05F74" w:rsidP="00C05F74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05F74" w:rsidRDefault="00C05F74" w:rsidP="00C05F74">
      <w:pPr>
        <w:spacing w:line="240" w:lineRule="atLeast"/>
        <w:ind w:firstLine="567"/>
        <w:jc w:val="both"/>
        <w:rPr>
          <w:rFonts w:eastAsia="Calibri"/>
          <w:b/>
          <w:sz w:val="27"/>
          <w:szCs w:val="27"/>
        </w:rPr>
      </w:pPr>
      <w:r w:rsidRPr="00C05F74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05F74" w:rsidRPr="003562E9" w:rsidRDefault="00C05F74" w:rsidP="00C05F74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Дружногорское</w:t>
      </w:r>
      <w:proofErr w:type="spellEnd"/>
      <w:r>
        <w:rPr>
          <w:rFonts w:eastAsia="Calibri"/>
          <w:b/>
          <w:sz w:val="27"/>
          <w:szCs w:val="27"/>
        </w:rPr>
        <w:t xml:space="preserve"> городское поселение Гатчинский муниципальный </w:t>
      </w:r>
      <w:r w:rsidRPr="003562E9">
        <w:rPr>
          <w:rFonts w:eastAsia="Calibri"/>
          <w:b/>
          <w:sz w:val="27"/>
          <w:szCs w:val="27"/>
        </w:rPr>
        <w:t xml:space="preserve">район Ленинградской области </w:t>
      </w:r>
    </w:p>
    <w:p w:rsidR="00C05F74" w:rsidRPr="003562E9" w:rsidRDefault="00C05F74" w:rsidP="00C05F74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1235"/>
        <w:gridCol w:w="3289"/>
      </w:tblGrid>
      <w:tr w:rsidR="00C05F74" w:rsidRPr="003562E9" w:rsidTr="00870F1E">
        <w:tc>
          <w:tcPr>
            <w:tcW w:w="639" w:type="dxa"/>
          </w:tcPr>
          <w:p w:rsidR="00C05F74" w:rsidRDefault="00C05F74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C05F74" w:rsidRPr="003562E9" w:rsidRDefault="00C05F74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35" w:type="dxa"/>
          </w:tcPr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Дружная</w:t>
            </w:r>
            <w:proofErr w:type="spellEnd"/>
            <w:r>
              <w:rPr>
                <w:sz w:val="28"/>
                <w:szCs w:val="28"/>
              </w:rPr>
              <w:t xml:space="preserve"> Горка</w:t>
            </w:r>
            <w:r w:rsidRPr="000D76B0">
              <w:rPr>
                <w:sz w:val="28"/>
                <w:szCs w:val="28"/>
              </w:rPr>
              <w:t xml:space="preserve">, </w:t>
            </w:r>
            <w:proofErr w:type="spellStart"/>
            <w:r w:rsidRPr="000D76B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Здравомыслова</w:t>
            </w:r>
            <w:proofErr w:type="spellEnd"/>
            <w:r w:rsidRPr="000D76B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 – перенос сроков проведения капитального ремонта:</w:t>
            </w:r>
          </w:p>
          <w:p w:rsidR="00C05F74" w:rsidRDefault="00C05F74" w:rsidP="0087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теплоснабжения, холодного водоснабжения, горячего водоснабжения, водоотведения на период  2020-2022 годов;</w:t>
            </w:r>
          </w:p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1965 года постройки, капитальный ремонт не проводился     </w:t>
            </w:r>
          </w:p>
          <w:p w:rsidR="00C05F74" w:rsidRPr="00456530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Ближайший период поведения капитального ремонта 2023-2025 годов </w:t>
            </w:r>
          </w:p>
        </w:tc>
        <w:tc>
          <w:tcPr>
            <w:tcW w:w="3289" w:type="dxa"/>
          </w:tcPr>
          <w:p w:rsidR="00C05F74" w:rsidRPr="00AE1A1F" w:rsidRDefault="00C05F74" w:rsidP="00870F1E">
            <w:pPr>
              <w:jc w:val="both"/>
              <w:rPr>
                <w:sz w:val="28"/>
                <w:szCs w:val="28"/>
              </w:rPr>
            </w:pPr>
            <w:r w:rsidRPr="00AE1A1F">
              <w:rPr>
                <w:sz w:val="28"/>
                <w:szCs w:val="28"/>
              </w:rPr>
              <w:t>Отсутствуют сметы</w:t>
            </w:r>
            <w:r>
              <w:rPr>
                <w:sz w:val="28"/>
                <w:szCs w:val="28"/>
              </w:rPr>
              <w:t>, что не соответствует п/п.5 п.3.10.1 Порядка</w:t>
            </w:r>
          </w:p>
          <w:p w:rsidR="00C05F74" w:rsidRPr="00B664F0" w:rsidRDefault="00C05F74" w:rsidP="00870F1E">
            <w:pPr>
              <w:jc w:val="both"/>
              <w:rPr>
                <w:sz w:val="20"/>
                <w:szCs w:val="20"/>
              </w:rPr>
            </w:pPr>
          </w:p>
        </w:tc>
      </w:tr>
      <w:tr w:rsidR="00C05F74" w:rsidRPr="003562E9" w:rsidTr="00870F1E">
        <w:tc>
          <w:tcPr>
            <w:tcW w:w="639" w:type="dxa"/>
          </w:tcPr>
          <w:p w:rsidR="00C05F74" w:rsidRPr="003562E9" w:rsidRDefault="00C05F74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235" w:type="dxa"/>
          </w:tcPr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0D76B0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Дружная</w:t>
            </w:r>
            <w:proofErr w:type="spellEnd"/>
            <w:r>
              <w:rPr>
                <w:sz w:val="28"/>
                <w:szCs w:val="28"/>
              </w:rPr>
              <w:t xml:space="preserve"> Горка</w:t>
            </w:r>
            <w:r w:rsidRPr="000D76B0">
              <w:rPr>
                <w:sz w:val="28"/>
                <w:szCs w:val="28"/>
              </w:rPr>
              <w:t xml:space="preserve">, </w:t>
            </w:r>
            <w:proofErr w:type="spellStart"/>
            <w:r w:rsidRPr="000D76B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Здравомыслова</w:t>
            </w:r>
            <w:proofErr w:type="spellEnd"/>
            <w:r w:rsidRPr="000D76B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 – перенос сроков проведения капитального ремонта:</w:t>
            </w:r>
          </w:p>
          <w:p w:rsidR="00C05F74" w:rsidRDefault="00C05F74" w:rsidP="0087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теплоснабжения, холодного водоснабжения, горячего водоснабжения, водоотведения  на период 2020-2022 годов</w:t>
            </w:r>
          </w:p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1961 года постройки, капитальный ремонт не проводился </w:t>
            </w:r>
          </w:p>
          <w:p w:rsidR="00C05F74" w:rsidRPr="000D76B0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34E9">
              <w:rPr>
                <w:sz w:val="28"/>
                <w:szCs w:val="28"/>
              </w:rPr>
              <w:t>Ближайший период поведения капитального ремонта 2023-2025 годов</w:t>
            </w:r>
          </w:p>
        </w:tc>
        <w:tc>
          <w:tcPr>
            <w:tcW w:w="3289" w:type="dxa"/>
          </w:tcPr>
          <w:p w:rsidR="00C05F74" w:rsidRPr="001E34E9" w:rsidRDefault="00C05F74" w:rsidP="00870F1E">
            <w:pPr>
              <w:jc w:val="both"/>
              <w:rPr>
                <w:sz w:val="28"/>
                <w:szCs w:val="28"/>
              </w:rPr>
            </w:pPr>
            <w:r w:rsidRPr="00AE1A1F">
              <w:rPr>
                <w:sz w:val="28"/>
                <w:szCs w:val="28"/>
              </w:rPr>
              <w:t>Отсутствуют сметы</w:t>
            </w:r>
            <w:r>
              <w:rPr>
                <w:sz w:val="28"/>
                <w:szCs w:val="28"/>
              </w:rPr>
              <w:t>,</w:t>
            </w:r>
            <w:r w:rsidRPr="001E34E9">
              <w:rPr>
                <w:sz w:val="28"/>
                <w:szCs w:val="28"/>
              </w:rPr>
              <w:t xml:space="preserve"> что не соответствует п/п.5 п.3.10.1 Порядка</w:t>
            </w:r>
          </w:p>
          <w:p w:rsidR="00C05F74" w:rsidRPr="003B0B95" w:rsidRDefault="00C05F74" w:rsidP="00870F1E">
            <w:pPr>
              <w:jc w:val="both"/>
              <w:rPr>
                <w:sz w:val="20"/>
                <w:szCs w:val="20"/>
              </w:rPr>
            </w:pPr>
          </w:p>
        </w:tc>
      </w:tr>
      <w:tr w:rsidR="00C05F74" w:rsidRPr="003562E9" w:rsidTr="00870F1E">
        <w:tc>
          <w:tcPr>
            <w:tcW w:w="639" w:type="dxa"/>
          </w:tcPr>
          <w:p w:rsidR="00C05F74" w:rsidRDefault="00C05F74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235" w:type="dxa"/>
          </w:tcPr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>
              <w:rPr>
                <w:sz w:val="28"/>
                <w:szCs w:val="28"/>
              </w:rPr>
              <w:t>пос.Дружная</w:t>
            </w:r>
            <w:proofErr w:type="spellEnd"/>
            <w:r>
              <w:rPr>
                <w:sz w:val="28"/>
                <w:szCs w:val="28"/>
              </w:rPr>
              <w:t xml:space="preserve"> Горка, </w:t>
            </w:r>
            <w:proofErr w:type="spellStart"/>
            <w:r>
              <w:rPr>
                <w:sz w:val="28"/>
                <w:szCs w:val="28"/>
              </w:rPr>
              <w:t>ул.Пролетарская</w:t>
            </w:r>
            <w:proofErr w:type="spellEnd"/>
            <w:r>
              <w:rPr>
                <w:sz w:val="28"/>
                <w:szCs w:val="28"/>
              </w:rPr>
              <w:t>, д.1 – перенос сроков проведения капитального ремонта крыши на период 2020-2022 годов</w:t>
            </w:r>
          </w:p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1976 года постройки, капитальный ремонт крыши – 2006 год</w:t>
            </w:r>
          </w:p>
          <w:p w:rsidR="00C05F74" w:rsidRPr="00B0583C" w:rsidRDefault="00C05F74" w:rsidP="00870F1E">
            <w:pPr>
              <w:rPr>
                <w:sz w:val="28"/>
                <w:szCs w:val="28"/>
              </w:rPr>
            </w:pPr>
            <w:r w:rsidRPr="00B0583C">
              <w:rPr>
                <w:sz w:val="28"/>
                <w:szCs w:val="28"/>
              </w:rPr>
              <w:t xml:space="preserve">Ближайший период поведения капитального ремонта </w:t>
            </w:r>
            <w:r>
              <w:rPr>
                <w:sz w:val="28"/>
                <w:szCs w:val="28"/>
              </w:rPr>
              <w:t>2029-2031 годов</w:t>
            </w:r>
          </w:p>
        </w:tc>
        <w:tc>
          <w:tcPr>
            <w:tcW w:w="3289" w:type="dxa"/>
          </w:tcPr>
          <w:p w:rsidR="00C05F74" w:rsidRPr="0081216D" w:rsidRDefault="00C05F74" w:rsidP="00870F1E">
            <w:pPr>
              <w:jc w:val="both"/>
              <w:rPr>
                <w:sz w:val="28"/>
                <w:szCs w:val="28"/>
              </w:rPr>
            </w:pPr>
            <w:r w:rsidRPr="0081216D">
              <w:rPr>
                <w:sz w:val="28"/>
                <w:szCs w:val="28"/>
              </w:rPr>
              <w:t>Отсутствуют сметы, что не соответствует п/п.5 п.3.10.1 Порядка</w:t>
            </w:r>
          </w:p>
          <w:p w:rsidR="00C05F74" w:rsidRPr="00AE1A1F" w:rsidRDefault="00C05F74" w:rsidP="00870F1E">
            <w:pPr>
              <w:jc w:val="both"/>
              <w:rPr>
                <w:sz w:val="28"/>
                <w:szCs w:val="28"/>
              </w:rPr>
            </w:pPr>
          </w:p>
        </w:tc>
      </w:tr>
      <w:tr w:rsidR="00C05F74" w:rsidRPr="003562E9" w:rsidTr="00870F1E">
        <w:tc>
          <w:tcPr>
            <w:tcW w:w="639" w:type="dxa"/>
          </w:tcPr>
          <w:p w:rsidR="00C05F74" w:rsidRDefault="00C05F74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1235" w:type="dxa"/>
          </w:tcPr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ж/д </w:t>
            </w:r>
            <w:proofErr w:type="spellStart"/>
            <w:r>
              <w:rPr>
                <w:sz w:val="28"/>
                <w:szCs w:val="28"/>
              </w:rPr>
              <w:t>ст.п.Строгоново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sz w:val="28"/>
                <w:szCs w:val="28"/>
              </w:rPr>
              <w:t>, д.2 –  перенос сроков проведения капитального ремонта сроков проведения капитального ремонта крыши на период 2020-2022 годов</w:t>
            </w:r>
          </w:p>
          <w:p w:rsidR="00C05F74" w:rsidRDefault="00C05F74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 1971 года постройки, </w:t>
            </w:r>
            <w:r w:rsidRPr="0081216D">
              <w:rPr>
                <w:sz w:val="28"/>
                <w:szCs w:val="28"/>
              </w:rPr>
              <w:t xml:space="preserve">капитальный ремонт не проводился     </w:t>
            </w:r>
          </w:p>
          <w:p w:rsidR="00C05F74" w:rsidRDefault="00C05F74" w:rsidP="00870F1E">
            <w:pPr>
              <w:rPr>
                <w:sz w:val="28"/>
                <w:szCs w:val="28"/>
              </w:rPr>
            </w:pPr>
            <w:r w:rsidRPr="0081216D">
              <w:rPr>
                <w:sz w:val="28"/>
                <w:szCs w:val="28"/>
              </w:rPr>
              <w:t>Ближайший период поведения капитального ремонта 2029-2031 годов</w:t>
            </w:r>
          </w:p>
        </w:tc>
        <w:tc>
          <w:tcPr>
            <w:tcW w:w="3289" w:type="dxa"/>
          </w:tcPr>
          <w:p w:rsidR="00C05F74" w:rsidRPr="0081216D" w:rsidRDefault="00C05F74" w:rsidP="00870F1E">
            <w:pPr>
              <w:jc w:val="both"/>
              <w:rPr>
                <w:sz w:val="28"/>
                <w:szCs w:val="28"/>
              </w:rPr>
            </w:pPr>
            <w:r w:rsidRPr="0081216D">
              <w:rPr>
                <w:sz w:val="28"/>
                <w:szCs w:val="28"/>
              </w:rPr>
              <w:t>Отсутствуют сметы, что не соответствует п/п.5 п.3.10.1 Порядка</w:t>
            </w:r>
          </w:p>
          <w:p w:rsidR="00C05F74" w:rsidRPr="00AE1A1F" w:rsidRDefault="00C05F74" w:rsidP="00870F1E">
            <w:pPr>
              <w:jc w:val="both"/>
              <w:rPr>
                <w:sz w:val="28"/>
                <w:szCs w:val="28"/>
              </w:rPr>
            </w:pPr>
          </w:p>
        </w:tc>
      </w:tr>
    </w:tbl>
    <w:p w:rsidR="00C05F74" w:rsidRPr="003562E9" w:rsidRDefault="00C05F74" w:rsidP="00C05F74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4"/>
        <w:gridCol w:w="3372"/>
      </w:tblGrid>
      <w:tr w:rsidR="00C05F74" w:rsidRPr="003562E9" w:rsidTr="00870F1E">
        <w:trPr>
          <w:trHeight w:val="401"/>
        </w:trPr>
        <w:tc>
          <w:tcPr>
            <w:tcW w:w="15134" w:type="dxa"/>
            <w:gridSpan w:val="2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lastRenderedPageBreak/>
              <w:t>В случае формирования фонда капитального ремонта на счете регионального оператора</w:t>
            </w:r>
          </w:p>
        </w:tc>
      </w:tr>
      <w:tr w:rsidR="00C05F74" w:rsidRPr="003562E9" w:rsidTr="00870F1E">
        <w:trPr>
          <w:trHeight w:val="864"/>
        </w:trPr>
        <w:tc>
          <w:tcPr>
            <w:tcW w:w="11761" w:type="dxa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73" w:type="dxa"/>
          </w:tcPr>
          <w:p w:rsidR="00C05F74" w:rsidRPr="003562E9" w:rsidRDefault="00C05F74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C05F74" w:rsidRPr="003562E9" w:rsidTr="00870F1E">
        <w:tc>
          <w:tcPr>
            <w:tcW w:w="11761" w:type="dxa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73" w:type="dxa"/>
          </w:tcPr>
          <w:p w:rsidR="00C05F74" w:rsidRPr="003562E9" w:rsidRDefault="00C05F74" w:rsidP="00870F1E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C05F74" w:rsidRPr="003562E9" w:rsidTr="00870F1E">
        <w:tc>
          <w:tcPr>
            <w:tcW w:w="11761" w:type="dxa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373" w:type="dxa"/>
          </w:tcPr>
          <w:p w:rsidR="00C05F74" w:rsidRDefault="00C05F74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наличии, нет переноса ПИР</w:t>
            </w:r>
          </w:p>
          <w:p w:rsidR="00C05F74" w:rsidRPr="003562E9" w:rsidRDefault="00C05F74" w:rsidP="00870F1E">
            <w:pPr>
              <w:rPr>
                <w:sz w:val="27"/>
                <w:szCs w:val="27"/>
              </w:rPr>
            </w:pPr>
          </w:p>
        </w:tc>
      </w:tr>
      <w:tr w:rsidR="00C05F74" w:rsidRPr="003562E9" w:rsidTr="00870F1E">
        <w:tc>
          <w:tcPr>
            <w:tcW w:w="11761" w:type="dxa"/>
          </w:tcPr>
          <w:p w:rsidR="00C05F74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6" w:history="1">
              <w:r w:rsidR="00C05F74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C05F74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373" w:type="dxa"/>
          </w:tcPr>
          <w:p w:rsidR="00C05F74" w:rsidRPr="003562E9" w:rsidRDefault="00C05F74" w:rsidP="00870F1E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C05F74" w:rsidRPr="003562E9" w:rsidTr="00870F1E">
        <w:tc>
          <w:tcPr>
            <w:tcW w:w="11761" w:type="dxa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373" w:type="dxa"/>
          </w:tcPr>
          <w:p w:rsidR="00C05F74" w:rsidRPr="003562E9" w:rsidRDefault="00C05F74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C05F74" w:rsidRPr="003562E9" w:rsidTr="00870F1E">
        <w:tc>
          <w:tcPr>
            <w:tcW w:w="11761" w:type="dxa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373" w:type="dxa"/>
          </w:tcPr>
          <w:p w:rsidR="00C05F74" w:rsidRPr="00AE1A1F" w:rsidRDefault="00C05F74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</w:t>
            </w:r>
            <w:r w:rsidRPr="00AE1A1F">
              <w:rPr>
                <w:sz w:val="27"/>
                <w:szCs w:val="27"/>
              </w:rPr>
              <w:t>30.09.2019</w:t>
            </w:r>
          </w:p>
          <w:p w:rsidR="00C05F74" w:rsidRPr="00AE1A1F" w:rsidRDefault="00C05F74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sz w:val="27"/>
                <w:szCs w:val="27"/>
              </w:rPr>
              <w:t xml:space="preserve">по дому 1 – </w:t>
            </w:r>
            <w:r w:rsidRPr="00AE1A1F">
              <w:rPr>
                <w:bCs/>
                <w:sz w:val="27"/>
                <w:szCs w:val="27"/>
              </w:rPr>
              <w:t>92,73%,</w:t>
            </w:r>
            <w:r w:rsidRPr="00AE1A1F">
              <w:rPr>
                <w:sz w:val="27"/>
                <w:szCs w:val="27"/>
              </w:rPr>
              <w:t xml:space="preserve"> </w:t>
            </w:r>
          </w:p>
          <w:p w:rsidR="00C05F74" w:rsidRDefault="00C05F74" w:rsidP="00870F1E">
            <w:pPr>
              <w:jc w:val="both"/>
              <w:rPr>
                <w:sz w:val="27"/>
                <w:szCs w:val="27"/>
              </w:rPr>
            </w:pPr>
            <w:r w:rsidRPr="00AE1A1F">
              <w:rPr>
                <w:bCs/>
                <w:sz w:val="27"/>
                <w:szCs w:val="27"/>
              </w:rPr>
              <w:t>по дому 2</w:t>
            </w:r>
            <w:r w:rsidRPr="00AE1A1F">
              <w:rPr>
                <w:sz w:val="27"/>
                <w:szCs w:val="27"/>
              </w:rPr>
              <w:t xml:space="preserve"> – 98,06%</w:t>
            </w:r>
          </w:p>
          <w:p w:rsidR="00C05F74" w:rsidRDefault="00C05F74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дому 3 – 91,73%</w:t>
            </w:r>
          </w:p>
          <w:p w:rsidR="00C05F74" w:rsidRPr="00B0583C" w:rsidRDefault="00C05F74" w:rsidP="00870F1E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по дому 4 – 96,90 </w:t>
            </w:r>
          </w:p>
          <w:p w:rsidR="00C05F74" w:rsidRDefault="00C05F74" w:rsidP="00870F1E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98,80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:rsidR="00C05F74" w:rsidRPr="003562E9" w:rsidRDefault="00C05F74" w:rsidP="00870F1E">
            <w:pPr>
              <w:jc w:val="both"/>
              <w:rPr>
                <w:sz w:val="27"/>
                <w:szCs w:val="27"/>
              </w:rPr>
            </w:pPr>
          </w:p>
        </w:tc>
      </w:tr>
      <w:tr w:rsidR="00C05F74" w:rsidRPr="003562E9" w:rsidTr="00870F1E">
        <w:tc>
          <w:tcPr>
            <w:tcW w:w="11761" w:type="dxa"/>
          </w:tcPr>
          <w:p w:rsidR="00C05F74" w:rsidRPr="003562E9" w:rsidRDefault="00C05F74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373" w:type="dxa"/>
          </w:tcPr>
          <w:p w:rsidR="00C05F74" w:rsidRPr="003562E9" w:rsidRDefault="00C05F74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</w:tr>
    </w:tbl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tbl>
      <w:tblPr>
        <w:tblStyle w:val="12"/>
        <w:tblW w:w="14783" w:type="dxa"/>
        <w:tblLayout w:type="fixed"/>
        <w:tblLook w:val="04A0" w:firstRow="1" w:lastRow="0" w:firstColumn="1" w:lastColumn="0" w:noHBand="0" w:noVBand="1"/>
      </w:tblPr>
      <w:tblGrid>
        <w:gridCol w:w="12191"/>
        <w:gridCol w:w="2592"/>
      </w:tblGrid>
      <w:tr w:rsidR="00C05F74" w:rsidRPr="003A450E" w:rsidTr="00C05F74">
        <w:trPr>
          <w:trHeight w:val="867"/>
        </w:trPr>
        <w:tc>
          <w:tcPr>
            <w:tcW w:w="14783" w:type="dxa"/>
            <w:gridSpan w:val="2"/>
            <w:tcBorders>
              <w:top w:val="nil"/>
              <w:left w:val="nil"/>
              <w:right w:val="nil"/>
            </w:tcBorders>
          </w:tcPr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05F7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Приложение № 7</w:t>
            </w:r>
          </w:p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74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C05F74">
              <w:rPr>
                <w:rFonts w:ascii="Times New Roman" w:hAnsi="Times New Roman"/>
                <w:bCs/>
              </w:rPr>
              <w:t>1) ранее не включены в региональную программу в результате технических ошибок;</w:t>
            </w:r>
          </w:p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F74" w:rsidRPr="00C05F74" w:rsidRDefault="00C05F74" w:rsidP="00870F1E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F74">
              <w:rPr>
                <w:rFonts w:ascii="Times New Roman" w:hAnsi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Pr="00C05F74">
              <w:rPr>
                <w:rFonts w:ascii="Times New Roman" w:hAnsi="Times New Roman"/>
                <w:b/>
                <w:sz w:val="28"/>
                <w:szCs w:val="28"/>
              </w:rPr>
              <w:t>Полянское</w:t>
            </w:r>
            <w:proofErr w:type="spellEnd"/>
            <w:r w:rsidRPr="00C05F7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Выборгского район Ленинградской области</w:t>
            </w:r>
          </w:p>
          <w:p w:rsidR="00C05F74" w:rsidRPr="00C05F74" w:rsidRDefault="00C05F74" w:rsidP="00870F1E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C05F74" w:rsidRPr="003A450E" w:rsidRDefault="00C05F74" w:rsidP="00870F1E">
            <w:pPr>
              <w:ind w:left="34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8357"/>
              <w:gridCol w:w="5213"/>
            </w:tblGrid>
            <w:tr w:rsidR="00C05F74" w:rsidRPr="003A450E" w:rsidTr="00870F1E">
              <w:trPr>
                <w:trHeight w:val="633"/>
              </w:trPr>
              <w:tc>
                <w:tcPr>
                  <w:tcW w:w="634" w:type="dxa"/>
                  <w:vAlign w:val="center"/>
                </w:tcPr>
                <w:p w:rsidR="00C05F74" w:rsidRPr="003A450E" w:rsidRDefault="00C05F74" w:rsidP="00C05F74">
                  <w:pPr>
                    <w:pStyle w:val="a7"/>
                    <w:numPr>
                      <w:ilvl w:val="0"/>
                      <w:numId w:val="35"/>
                    </w:numPr>
                    <w:ind w:left="7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Выборгский район,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пос.ст.Приветнинское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ул.Военных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строителей, д.3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1971 года постройки, 5 этажей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подъезд – 2023-2025гг.</w:t>
                  </w:r>
                </w:p>
                <w:p w:rsidR="00C05F74" w:rsidRPr="00F41F27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3" w:type="dxa"/>
                </w:tcPr>
                <w:p w:rsidR="00C05F74" w:rsidRPr="00F02A5A" w:rsidRDefault="00C05F74" w:rsidP="00870F1E">
                  <w:r w:rsidRPr="00F02A5A">
                    <w:t>Документы в наличии</w:t>
                  </w:r>
                </w:p>
              </w:tc>
            </w:tr>
            <w:tr w:rsidR="00C05F74" w:rsidRPr="003A450E" w:rsidTr="00870F1E">
              <w:trPr>
                <w:trHeight w:val="633"/>
              </w:trPr>
              <w:tc>
                <w:tcPr>
                  <w:tcW w:w="634" w:type="dxa"/>
                  <w:vAlign w:val="center"/>
                </w:tcPr>
                <w:p w:rsidR="00C05F74" w:rsidRPr="003A450E" w:rsidRDefault="00C05F74" w:rsidP="00C05F74">
                  <w:pPr>
                    <w:pStyle w:val="a7"/>
                    <w:numPr>
                      <w:ilvl w:val="0"/>
                      <w:numId w:val="35"/>
                    </w:numPr>
                    <w:ind w:left="7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842D58">
                    <w:rPr>
                      <w:sz w:val="28"/>
                      <w:szCs w:val="28"/>
                    </w:rPr>
                    <w:t xml:space="preserve">Выборгский район, </w:t>
                  </w:r>
                  <w:proofErr w:type="spellStart"/>
                  <w:r w:rsidRPr="00842D58">
                    <w:rPr>
                      <w:sz w:val="28"/>
                      <w:szCs w:val="28"/>
                    </w:rPr>
                    <w:t>пос.ст.Приветнинское</w:t>
                  </w:r>
                  <w:proofErr w:type="spellEnd"/>
                  <w:r w:rsidRPr="00842D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2D58">
                    <w:rPr>
                      <w:sz w:val="28"/>
                      <w:szCs w:val="28"/>
                    </w:rPr>
                    <w:t>ул.Военных</w:t>
                  </w:r>
                  <w:proofErr w:type="spellEnd"/>
                  <w:r w:rsidRPr="00842D58">
                    <w:rPr>
                      <w:sz w:val="28"/>
                      <w:szCs w:val="28"/>
                    </w:rPr>
                    <w:t xml:space="preserve"> строителей, д.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1985 года постройки, 9 этажей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газоснабжение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подъезд – 2023-2025гг.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842D58">
                    <w:rPr>
                      <w:sz w:val="28"/>
                      <w:szCs w:val="28"/>
                    </w:rPr>
                    <w:t>- лифт – 2020-2022гг.</w:t>
                  </w:r>
                </w:p>
              </w:tc>
              <w:tc>
                <w:tcPr>
                  <w:tcW w:w="5213" w:type="dxa"/>
                </w:tcPr>
                <w:p w:rsidR="00C05F74" w:rsidRPr="00F02A5A" w:rsidRDefault="00C05F74" w:rsidP="00870F1E">
                  <w:r w:rsidRPr="00F02A5A">
                    <w:lastRenderedPageBreak/>
                    <w:t>Документы в наличии</w:t>
                  </w:r>
                </w:p>
              </w:tc>
            </w:tr>
            <w:tr w:rsidR="00C05F74" w:rsidRPr="003A450E" w:rsidTr="00870F1E">
              <w:trPr>
                <w:trHeight w:val="633"/>
              </w:trPr>
              <w:tc>
                <w:tcPr>
                  <w:tcW w:w="634" w:type="dxa"/>
                  <w:vAlign w:val="center"/>
                </w:tcPr>
                <w:p w:rsidR="00C05F74" w:rsidRPr="003A450E" w:rsidRDefault="00C05F74" w:rsidP="00C05F74">
                  <w:pPr>
                    <w:pStyle w:val="a7"/>
                    <w:numPr>
                      <w:ilvl w:val="0"/>
                      <w:numId w:val="35"/>
                    </w:numPr>
                    <w:ind w:left="7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842D58">
                    <w:rPr>
                      <w:sz w:val="28"/>
                      <w:szCs w:val="28"/>
                    </w:rPr>
                    <w:t xml:space="preserve">Выборгский район, </w:t>
                  </w:r>
                  <w:proofErr w:type="spellStart"/>
                  <w:r w:rsidRPr="00842D58">
                    <w:rPr>
                      <w:sz w:val="28"/>
                      <w:szCs w:val="28"/>
                    </w:rPr>
                    <w:t>пос.ст.Приветнинское</w:t>
                  </w:r>
                  <w:proofErr w:type="spellEnd"/>
                  <w:r w:rsidRPr="00842D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2D58">
                    <w:rPr>
                      <w:sz w:val="28"/>
                      <w:szCs w:val="28"/>
                    </w:rPr>
                    <w:t>ул.Военных</w:t>
                  </w:r>
                  <w:proofErr w:type="spellEnd"/>
                  <w:r w:rsidRPr="00842D58">
                    <w:rPr>
                      <w:sz w:val="28"/>
                      <w:szCs w:val="28"/>
                    </w:rPr>
                    <w:t xml:space="preserve"> строителей, д.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1971 года постройки, 5 этажей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подъезд – 2023-2025гг.</w:t>
                  </w:r>
                </w:p>
              </w:tc>
              <w:tc>
                <w:tcPr>
                  <w:tcW w:w="5213" w:type="dxa"/>
                </w:tcPr>
                <w:p w:rsidR="00C05F74" w:rsidRPr="00F02A5A" w:rsidRDefault="00C05F74" w:rsidP="00870F1E">
                  <w:r w:rsidRPr="00F02A5A">
                    <w:t>Документы в наличии</w:t>
                  </w:r>
                </w:p>
              </w:tc>
            </w:tr>
            <w:tr w:rsidR="00C05F74" w:rsidRPr="003A450E" w:rsidTr="00870F1E">
              <w:trPr>
                <w:trHeight w:val="633"/>
              </w:trPr>
              <w:tc>
                <w:tcPr>
                  <w:tcW w:w="634" w:type="dxa"/>
                  <w:vAlign w:val="center"/>
                </w:tcPr>
                <w:p w:rsidR="00C05F74" w:rsidRPr="003A450E" w:rsidRDefault="00C05F74" w:rsidP="00C05F74">
                  <w:pPr>
                    <w:pStyle w:val="a7"/>
                    <w:numPr>
                      <w:ilvl w:val="0"/>
                      <w:numId w:val="35"/>
                    </w:numPr>
                    <w:ind w:left="7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1B3424">
                    <w:rPr>
                      <w:sz w:val="28"/>
                      <w:szCs w:val="28"/>
                    </w:rPr>
                    <w:t xml:space="preserve">Выборгский район, </w:t>
                  </w:r>
                  <w:proofErr w:type="spellStart"/>
                  <w:r w:rsidRPr="001B3424">
                    <w:rPr>
                      <w:sz w:val="28"/>
                      <w:szCs w:val="28"/>
                    </w:rPr>
                    <w:t>пос.ст.Приветнинское</w:t>
                  </w:r>
                  <w:proofErr w:type="spellEnd"/>
                  <w:r w:rsidRPr="001B342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B3424">
                    <w:rPr>
                      <w:sz w:val="28"/>
                      <w:szCs w:val="28"/>
                    </w:rPr>
                    <w:t>ул.Военных</w:t>
                  </w:r>
                  <w:proofErr w:type="spellEnd"/>
                  <w:r w:rsidRPr="001B3424">
                    <w:rPr>
                      <w:sz w:val="28"/>
                      <w:szCs w:val="28"/>
                    </w:rPr>
                    <w:t xml:space="preserve"> строителей, д.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1980 года постройки, 9 этажей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газоснабжение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подъезд – 2023-2025гг.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-лифт – 2020-2022гг</w:t>
                  </w:r>
                </w:p>
              </w:tc>
              <w:tc>
                <w:tcPr>
                  <w:tcW w:w="5213" w:type="dxa"/>
                </w:tcPr>
                <w:p w:rsidR="00C05F74" w:rsidRPr="00F02A5A" w:rsidRDefault="00C05F74" w:rsidP="00870F1E">
                  <w:r w:rsidRPr="00F02A5A">
                    <w:lastRenderedPageBreak/>
                    <w:t>Документы в наличии</w:t>
                  </w:r>
                </w:p>
              </w:tc>
            </w:tr>
            <w:tr w:rsidR="00C05F74" w:rsidRPr="003A450E" w:rsidTr="00870F1E">
              <w:trPr>
                <w:trHeight w:val="633"/>
              </w:trPr>
              <w:tc>
                <w:tcPr>
                  <w:tcW w:w="634" w:type="dxa"/>
                  <w:vAlign w:val="center"/>
                </w:tcPr>
                <w:p w:rsidR="00C05F74" w:rsidRPr="003A450E" w:rsidRDefault="00C05F74" w:rsidP="00C05F74">
                  <w:pPr>
                    <w:pStyle w:val="a7"/>
                    <w:numPr>
                      <w:ilvl w:val="0"/>
                      <w:numId w:val="35"/>
                    </w:numPr>
                    <w:ind w:left="7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1B3424">
                    <w:rPr>
                      <w:sz w:val="28"/>
                      <w:szCs w:val="28"/>
                    </w:rPr>
                    <w:t xml:space="preserve">Выборгский район, </w:t>
                  </w:r>
                  <w:proofErr w:type="spellStart"/>
                  <w:r w:rsidRPr="001B3424">
                    <w:rPr>
                      <w:sz w:val="28"/>
                      <w:szCs w:val="28"/>
                    </w:rPr>
                    <w:t>пос.ст.Приветнинское</w:t>
                  </w:r>
                  <w:proofErr w:type="spellEnd"/>
                  <w:r w:rsidRPr="001B342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B3424">
                    <w:rPr>
                      <w:sz w:val="28"/>
                      <w:szCs w:val="28"/>
                    </w:rPr>
                    <w:t>ул.Военных</w:t>
                  </w:r>
                  <w:proofErr w:type="spellEnd"/>
                  <w:r w:rsidRPr="001B3424">
                    <w:rPr>
                      <w:sz w:val="28"/>
                      <w:szCs w:val="28"/>
                    </w:rPr>
                    <w:t xml:space="preserve"> строителей, д.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1980 года постройки, 9 этажей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капитального ремонта: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электроснабжение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теплоснабжение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газоснабжение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холодное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горячее водоснабжение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водоотведение – 2026-2028гг.;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крыша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подвал – 2020-2022гг.;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фасад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фундамент – 2023-2025гг.;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подъезд – 2023-2025гг.</w:t>
                  </w:r>
                </w:p>
                <w:p w:rsidR="00C05F74" w:rsidRDefault="00C05F74" w:rsidP="00870F1E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лифт – 2020-2022 гг.</w:t>
                  </w:r>
                </w:p>
              </w:tc>
              <w:tc>
                <w:tcPr>
                  <w:tcW w:w="5213" w:type="dxa"/>
                </w:tcPr>
                <w:p w:rsidR="00C05F74" w:rsidRPr="00F02A5A" w:rsidRDefault="00C05F74" w:rsidP="00870F1E">
                  <w:r w:rsidRPr="00F02A5A">
                    <w:t>Документы в наличии</w:t>
                  </w:r>
                </w:p>
              </w:tc>
            </w:tr>
          </w:tbl>
          <w:p w:rsidR="00C05F74" w:rsidRDefault="00C05F74" w:rsidP="00870F1E">
            <w:pPr>
              <w:pStyle w:val="a7"/>
              <w:ind w:left="34"/>
              <w:rPr>
                <w:sz w:val="28"/>
                <w:szCs w:val="28"/>
              </w:rPr>
            </w:pPr>
          </w:p>
          <w:p w:rsidR="00C05F74" w:rsidRPr="003A450E" w:rsidRDefault="00C05F74" w:rsidP="00870F1E">
            <w:pPr>
              <w:pStyle w:val="a7"/>
              <w:ind w:left="34"/>
              <w:rPr>
                <w:sz w:val="28"/>
                <w:szCs w:val="28"/>
              </w:rPr>
            </w:pPr>
          </w:p>
        </w:tc>
      </w:tr>
      <w:tr w:rsidR="00C05F74" w:rsidRPr="00C17AA2" w:rsidTr="00C05F74">
        <w:trPr>
          <w:trHeight w:val="424"/>
        </w:trPr>
        <w:tc>
          <w:tcPr>
            <w:tcW w:w="12191" w:type="dxa"/>
          </w:tcPr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2592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05F74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05F74" w:rsidRPr="00C17AA2" w:rsidTr="00C05F74">
        <w:trPr>
          <w:trHeight w:val="416"/>
        </w:trPr>
        <w:tc>
          <w:tcPr>
            <w:tcW w:w="12191" w:type="dxa"/>
          </w:tcPr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592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C05F74" w:rsidRPr="00C17AA2" w:rsidTr="00C05F74">
        <w:trPr>
          <w:trHeight w:val="144"/>
        </w:trPr>
        <w:tc>
          <w:tcPr>
            <w:tcW w:w="12191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05F74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C05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05F74" w:rsidRPr="00C17AA2" w:rsidTr="00C05F74">
        <w:trPr>
          <w:trHeight w:val="144"/>
        </w:trPr>
        <w:tc>
          <w:tcPr>
            <w:tcW w:w="12191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F74" w:rsidRPr="00C17AA2" w:rsidTr="00C05F74">
        <w:trPr>
          <w:trHeight w:val="144"/>
        </w:trPr>
        <w:tc>
          <w:tcPr>
            <w:tcW w:w="12191" w:type="dxa"/>
          </w:tcPr>
          <w:p w:rsidR="00C05F74" w:rsidRPr="00C05F74" w:rsidRDefault="00C05F74" w:rsidP="00870F1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C05F74" w:rsidRPr="00C05F74" w:rsidRDefault="00C05F74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05F74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C05F74" w:rsidRPr="0018036B" w:rsidRDefault="00C05F74" w:rsidP="00C05F74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02271" w:rsidRDefault="00A02271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Pr="003562E9" w:rsidRDefault="00C05F74" w:rsidP="00C05F74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8</w:t>
      </w:r>
    </w:p>
    <w:p w:rsidR="00C05F74" w:rsidRPr="003562E9" w:rsidRDefault="00C05F74" w:rsidP="00C05F74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05F74" w:rsidRPr="00586E0C" w:rsidRDefault="00C05F74" w:rsidP="00C05F74">
      <w:pPr>
        <w:spacing w:line="240" w:lineRule="atLeast"/>
        <w:ind w:firstLine="567"/>
        <w:jc w:val="both"/>
      </w:pPr>
      <w:r w:rsidRPr="00586E0C"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05F74" w:rsidRDefault="00C05F74" w:rsidP="00C05F74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C05F74" w:rsidRPr="002F4FF7" w:rsidRDefault="00C05F74" w:rsidP="00C05F74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УК ЗАО «</w:t>
      </w:r>
      <w:proofErr w:type="spellStart"/>
      <w:r>
        <w:rPr>
          <w:rFonts w:eastAsia="Calibri"/>
          <w:b/>
          <w:sz w:val="27"/>
          <w:szCs w:val="27"/>
        </w:rPr>
        <w:t>ТВЭЛОблСервис</w:t>
      </w:r>
      <w:proofErr w:type="spellEnd"/>
      <w:r>
        <w:rPr>
          <w:rFonts w:eastAsia="Calibri"/>
          <w:b/>
          <w:sz w:val="27"/>
          <w:szCs w:val="27"/>
        </w:rPr>
        <w:t>»</w:t>
      </w:r>
    </w:p>
    <w:p w:rsidR="00C05F74" w:rsidRPr="00E1287E" w:rsidRDefault="00C05F74" w:rsidP="00C05F74">
      <w:pPr>
        <w:spacing w:after="120" w:line="240" w:lineRule="atLeast"/>
        <w:jc w:val="center"/>
        <w:rPr>
          <w:sz w:val="28"/>
          <w:szCs w:val="28"/>
        </w:rPr>
      </w:pPr>
      <w:r w:rsidRPr="00E1287E">
        <w:rPr>
          <w:sz w:val="28"/>
          <w:szCs w:val="28"/>
        </w:rPr>
        <w:t>счет ССРО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46"/>
        <w:gridCol w:w="11198"/>
        <w:gridCol w:w="2410"/>
        <w:gridCol w:w="255"/>
      </w:tblGrid>
      <w:tr w:rsidR="00C05F74" w:rsidRPr="00E1287E" w:rsidTr="00870F1E">
        <w:tc>
          <w:tcPr>
            <w:tcW w:w="846" w:type="dxa"/>
          </w:tcPr>
          <w:p w:rsidR="00C05F74" w:rsidRPr="00E1287E" w:rsidRDefault="00C05F74" w:rsidP="00870F1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bookmarkStart w:id="17" w:name="_Hlk19205438"/>
            <w:r>
              <w:rPr>
                <w:sz w:val="28"/>
                <w:szCs w:val="28"/>
              </w:rPr>
              <w:t>1.</w:t>
            </w:r>
          </w:p>
        </w:tc>
        <w:tc>
          <w:tcPr>
            <w:tcW w:w="11198" w:type="dxa"/>
          </w:tcPr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Приозерский район, пос. Мельниково, ул. Калинина, д.10 - перенос срока проведения капитального ремонта фасада: ремонт отмостки и крылец  на 2019-2020 год</w:t>
            </w:r>
          </w:p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Дом 1977 года постройки, капитальный ремонт не проводился</w:t>
            </w:r>
          </w:p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Ближайший период проведения капитального ремонта 2029-2031 годов</w:t>
            </w:r>
          </w:p>
        </w:tc>
        <w:tc>
          <w:tcPr>
            <w:tcW w:w="2410" w:type="dxa"/>
          </w:tcPr>
          <w:p w:rsidR="00C05F74" w:rsidRPr="00E1287E" w:rsidRDefault="00C05F74" w:rsidP="00870F1E">
            <w:pPr>
              <w:jc w:val="both"/>
            </w:pPr>
            <w:r>
              <w:t>Документы в наличии</w:t>
            </w:r>
          </w:p>
        </w:tc>
        <w:tc>
          <w:tcPr>
            <w:tcW w:w="255" w:type="dxa"/>
          </w:tcPr>
          <w:p w:rsidR="00C05F74" w:rsidRPr="00E1287E" w:rsidRDefault="00C05F74" w:rsidP="00870F1E">
            <w:pPr>
              <w:rPr>
                <w:sz w:val="28"/>
                <w:szCs w:val="28"/>
              </w:rPr>
            </w:pPr>
          </w:p>
        </w:tc>
      </w:tr>
      <w:tr w:rsidR="00C05F74" w:rsidRPr="00E1287E" w:rsidTr="00870F1E">
        <w:tc>
          <w:tcPr>
            <w:tcW w:w="846" w:type="dxa"/>
          </w:tcPr>
          <w:p w:rsidR="00C05F74" w:rsidRPr="00E1287E" w:rsidRDefault="00C05F74" w:rsidP="00870F1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198" w:type="dxa"/>
          </w:tcPr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Приозерский район, пос. Мельниково, ул. Калинина, д.9 - перенос срока проведения капитального ремонта фасада: ремонт отмостки на 2019-2020 год</w:t>
            </w:r>
          </w:p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Дом 1976 года постройки, капитальный ремонт не проводился</w:t>
            </w:r>
          </w:p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Ближайший период проведения капитального ремонта 2029-2031 годов</w:t>
            </w:r>
          </w:p>
        </w:tc>
        <w:tc>
          <w:tcPr>
            <w:tcW w:w="2410" w:type="dxa"/>
          </w:tcPr>
          <w:p w:rsidR="00C05F74" w:rsidRPr="00E1287E" w:rsidRDefault="00C05F74" w:rsidP="00870F1E">
            <w:pPr>
              <w:jc w:val="both"/>
            </w:pPr>
            <w:r w:rsidRPr="00671C96">
              <w:t>Документы в наличии</w:t>
            </w:r>
          </w:p>
        </w:tc>
        <w:tc>
          <w:tcPr>
            <w:tcW w:w="255" w:type="dxa"/>
          </w:tcPr>
          <w:p w:rsidR="00C05F74" w:rsidRPr="00E1287E" w:rsidRDefault="00C05F74" w:rsidP="00870F1E">
            <w:pPr>
              <w:rPr>
                <w:sz w:val="28"/>
                <w:szCs w:val="28"/>
              </w:rPr>
            </w:pPr>
          </w:p>
        </w:tc>
      </w:tr>
      <w:tr w:rsidR="00C05F74" w:rsidRPr="00E1287E" w:rsidTr="00870F1E">
        <w:tc>
          <w:tcPr>
            <w:tcW w:w="846" w:type="dxa"/>
          </w:tcPr>
          <w:p w:rsidR="00C05F74" w:rsidRPr="00E1287E" w:rsidRDefault="00C05F74" w:rsidP="00870F1E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198" w:type="dxa"/>
          </w:tcPr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Приозерский район, пос. Мельниково, ул. Калинина, д.7 - перенос срока проведения капитального ремонта системы холодного водоснабжения: ремонт лежака ХВС с вводом  на 2019-2020 год</w:t>
            </w:r>
          </w:p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Дом 1971 года постройки, капитальный ремонт не проводился</w:t>
            </w:r>
          </w:p>
          <w:p w:rsidR="00C05F74" w:rsidRPr="00671C96" w:rsidRDefault="00C05F74" w:rsidP="00870F1E">
            <w:pPr>
              <w:rPr>
                <w:sz w:val="28"/>
                <w:szCs w:val="28"/>
              </w:rPr>
            </w:pPr>
            <w:r w:rsidRPr="00671C96">
              <w:rPr>
                <w:sz w:val="28"/>
                <w:szCs w:val="28"/>
              </w:rPr>
              <w:t>Ближайший период проведения капитального ремонта 2029-2031 годов</w:t>
            </w:r>
          </w:p>
        </w:tc>
        <w:tc>
          <w:tcPr>
            <w:tcW w:w="2410" w:type="dxa"/>
          </w:tcPr>
          <w:p w:rsidR="00C05F74" w:rsidRPr="00215DF1" w:rsidRDefault="00C05F74" w:rsidP="00870F1E">
            <w:pPr>
              <w:jc w:val="both"/>
            </w:pPr>
            <w:r w:rsidRPr="00671C96">
              <w:t>Документы в наличии</w:t>
            </w:r>
          </w:p>
        </w:tc>
        <w:tc>
          <w:tcPr>
            <w:tcW w:w="255" w:type="dxa"/>
          </w:tcPr>
          <w:p w:rsidR="00C05F74" w:rsidRPr="00E1287E" w:rsidRDefault="00C05F74" w:rsidP="00870F1E">
            <w:pPr>
              <w:rPr>
                <w:sz w:val="28"/>
                <w:szCs w:val="28"/>
              </w:rPr>
            </w:pPr>
          </w:p>
        </w:tc>
      </w:tr>
    </w:tbl>
    <w:tbl>
      <w:tblPr>
        <w:tblStyle w:val="120"/>
        <w:tblW w:w="14709" w:type="dxa"/>
        <w:tblInd w:w="-113" w:type="dxa"/>
        <w:tblLook w:val="04A0" w:firstRow="1" w:lastRow="0" w:firstColumn="1" w:lastColumn="0" w:noHBand="0" w:noVBand="1"/>
      </w:tblPr>
      <w:tblGrid>
        <w:gridCol w:w="11590"/>
        <w:gridCol w:w="3119"/>
      </w:tblGrid>
      <w:tr w:rsidR="00C05F74" w:rsidRPr="00E1287E" w:rsidTr="00870F1E">
        <w:trPr>
          <w:trHeight w:val="864"/>
        </w:trPr>
        <w:tc>
          <w:tcPr>
            <w:tcW w:w="14709" w:type="dxa"/>
            <w:gridSpan w:val="2"/>
          </w:tcPr>
          <w:bookmarkEnd w:id="17"/>
          <w:p w:rsidR="00C05F74" w:rsidRPr="00E1287E" w:rsidRDefault="00C05F74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C05F74" w:rsidRPr="00E1287E" w:rsidRDefault="00C05F74" w:rsidP="00870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F74" w:rsidRPr="00E1287E" w:rsidTr="00870F1E">
        <w:trPr>
          <w:trHeight w:val="864"/>
        </w:trPr>
        <w:tc>
          <w:tcPr>
            <w:tcW w:w="11590" w:type="dxa"/>
          </w:tcPr>
          <w:p w:rsidR="00C05F74" w:rsidRPr="00E1287E" w:rsidRDefault="00C05F74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28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1287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05F74" w:rsidRPr="00E1287E" w:rsidRDefault="00C05F74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05F74" w:rsidRPr="00E1287E" w:rsidRDefault="00C05F74" w:rsidP="00870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05F74" w:rsidRPr="00E1287E" w:rsidTr="00870F1E">
        <w:trPr>
          <w:trHeight w:val="454"/>
        </w:trPr>
        <w:tc>
          <w:tcPr>
            <w:tcW w:w="11590" w:type="dxa"/>
          </w:tcPr>
          <w:p w:rsidR="00C05F74" w:rsidRPr="00E1287E" w:rsidRDefault="00C05F74" w:rsidP="00870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119" w:type="dxa"/>
          </w:tcPr>
          <w:p w:rsidR="00C05F74" w:rsidRPr="00E1287E" w:rsidRDefault="00C05F74" w:rsidP="0087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C05F74" w:rsidRPr="00E1287E" w:rsidTr="00870F1E">
        <w:tc>
          <w:tcPr>
            <w:tcW w:w="11590" w:type="dxa"/>
          </w:tcPr>
          <w:p w:rsidR="00C05F74" w:rsidRPr="00E1287E" w:rsidRDefault="00C05F74" w:rsidP="00870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  <w:p w:rsidR="00C05F74" w:rsidRPr="00E1287E" w:rsidRDefault="00C05F74" w:rsidP="0087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5F74" w:rsidRPr="00E1287E" w:rsidRDefault="00C05F74" w:rsidP="0087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C05F74" w:rsidRPr="00E1287E" w:rsidTr="00870F1E">
        <w:tc>
          <w:tcPr>
            <w:tcW w:w="11590" w:type="dxa"/>
          </w:tcPr>
          <w:p w:rsidR="00C05F74" w:rsidRPr="00E1287E" w:rsidRDefault="00AE7539" w:rsidP="00870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05F74"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05F74"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9 к Порядку (подпункт 2 пункта 3.10.2 Порядка)</w:t>
            </w:r>
          </w:p>
          <w:p w:rsidR="00C05F74" w:rsidRPr="00E1287E" w:rsidRDefault="00C05F74" w:rsidP="0087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C05F74" w:rsidRPr="00E1287E" w:rsidTr="00870F1E">
        <w:tc>
          <w:tcPr>
            <w:tcW w:w="11590" w:type="dxa"/>
          </w:tcPr>
          <w:p w:rsidR="00C05F74" w:rsidRPr="00E1287E" w:rsidRDefault="00C05F74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Выписка из специального счета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на оказание услуг и (или) выполнение работ по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капитальному</w:t>
            </w: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3119" w:type="dxa"/>
          </w:tcPr>
          <w:p w:rsidR="00C05F74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 достаточно</w:t>
            </w:r>
          </w:p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74" w:rsidRPr="00E1287E" w:rsidTr="00870F1E">
        <w:tc>
          <w:tcPr>
            <w:tcW w:w="11590" w:type="dxa"/>
          </w:tcPr>
          <w:p w:rsidR="00C05F74" w:rsidRPr="00E1287E" w:rsidRDefault="00C05F74" w:rsidP="00870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19" w:history="1">
              <w:r w:rsidRPr="00E128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E128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 (подпункт 4 пункта 3.10.2 Порядка)</w:t>
            </w:r>
          </w:p>
          <w:p w:rsidR="00C05F74" w:rsidRPr="00E1287E" w:rsidRDefault="00C05F74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05F74" w:rsidRPr="00E1287E" w:rsidRDefault="00C05F74" w:rsidP="0087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E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Pr="003562E9" w:rsidRDefault="00AC16FF" w:rsidP="00AC16FF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9</w:t>
      </w:r>
    </w:p>
    <w:p w:rsidR="00AC16FF" w:rsidRPr="003562E9" w:rsidRDefault="00AC16FF" w:rsidP="00AC16FF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AC16FF" w:rsidRPr="003562E9" w:rsidRDefault="00AC16FF" w:rsidP="00AC16FF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AC16FF" w:rsidRDefault="00AC16FF" w:rsidP="00AC16FF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AC16FF" w:rsidRPr="003562E9" w:rsidRDefault="00AC16FF" w:rsidP="00AC16FF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>Подпорожский муниципальный район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:rsidR="00AC16FF" w:rsidRPr="003562E9" w:rsidRDefault="00AC16FF" w:rsidP="00AC16FF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AC16FF" w:rsidRPr="003562E9" w:rsidTr="00870F1E">
        <w:tc>
          <w:tcPr>
            <w:tcW w:w="639" w:type="dxa"/>
          </w:tcPr>
          <w:p w:rsidR="00AC16FF" w:rsidRDefault="00AC16FF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AC16FF" w:rsidRPr="003562E9" w:rsidRDefault="00AC16FF" w:rsidP="00870F1E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:rsidR="00AC16FF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Подпорожский  </w:t>
            </w:r>
            <w:r w:rsidRPr="006C6E08">
              <w:rPr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г.Подпорожье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ул.Волкова</w:t>
            </w:r>
            <w:proofErr w:type="spellEnd"/>
            <w:r>
              <w:rPr>
                <w:sz w:val="28"/>
                <w:szCs w:val="28"/>
              </w:rPr>
              <w:t xml:space="preserve">, д.21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по капитальному ремонту </w:t>
            </w:r>
            <w:r>
              <w:rPr>
                <w:sz w:val="28"/>
                <w:szCs w:val="28"/>
              </w:rPr>
              <w:t>крыши, системы теплоснабжения на период 2020-2023 годов</w:t>
            </w:r>
          </w:p>
          <w:p w:rsidR="00AC16FF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1948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  <w:p w:rsidR="00AC16FF" w:rsidRPr="006C6E08" w:rsidRDefault="00AC16FF" w:rsidP="00870F1E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2029-2031 годов</w:t>
            </w:r>
          </w:p>
        </w:tc>
        <w:tc>
          <w:tcPr>
            <w:tcW w:w="4230" w:type="dxa"/>
          </w:tcPr>
          <w:p w:rsidR="00AC16FF" w:rsidRPr="0065159D" w:rsidRDefault="00AC16FF" w:rsidP="00870F1E">
            <w:pPr>
              <w:jc w:val="both"/>
            </w:pPr>
            <w:r>
              <w:t>Нет собираемости по МКД, что не соответствует п/п.4 п.3.10.1 Порядка</w:t>
            </w:r>
          </w:p>
          <w:p w:rsidR="00AC16FF" w:rsidRPr="0065159D" w:rsidRDefault="00AC16FF" w:rsidP="00870F1E">
            <w:pPr>
              <w:jc w:val="both"/>
            </w:pPr>
          </w:p>
        </w:tc>
      </w:tr>
    </w:tbl>
    <w:p w:rsidR="00AC16FF" w:rsidRPr="003562E9" w:rsidRDefault="00AC16FF" w:rsidP="00AC16FF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0"/>
        <w:gridCol w:w="3656"/>
      </w:tblGrid>
      <w:tr w:rsidR="00AC16FF" w:rsidRPr="003562E9" w:rsidTr="00870F1E">
        <w:trPr>
          <w:trHeight w:val="401"/>
        </w:trPr>
        <w:tc>
          <w:tcPr>
            <w:tcW w:w="15134" w:type="dxa"/>
            <w:gridSpan w:val="2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C16FF" w:rsidRPr="003562E9" w:rsidTr="00870F1E">
        <w:trPr>
          <w:trHeight w:val="864"/>
        </w:trPr>
        <w:tc>
          <w:tcPr>
            <w:tcW w:w="11477" w:type="dxa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:rsidR="00AC16FF" w:rsidRPr="003562E9" w:rsidRDefault="00AC16FF" w:rsidP="00870F1E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AC16FF" w:rsidRPr="003562E9" w:rsidTr="00870F1E">
        <w:tc>
          <w:tcPr>
            <w:tcW w:w="11477" w:type="dxa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:rsidR="00AC16FF" w:rsidRPr="003562E9" w:rsidRDefault="00AC16FF" w:rsidP="00870F1E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AC16FF" w:rsidRPr="003562E9" w:rsidTr="00870F1E">
        <w:tc>
          <w:tcPr>
            <w:tcW w:w="11477" w:type="dxa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:rsidR="00AC16FF" w:rsidRPr="003562E9" w:rsidRDefault="00AC16FF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C16FF" w:rsidRPr="003562E9" w:rsidTr="00870F1E">
        <w:tc>
          <w:tcPr>
            <w:tcW w:w="11477" w:type="dxa"/>
          </w:tcPr>
          <w:p w:rsidR="00AC16FF" w:rsidRPr="003562E9" w:rsidRDefault="00AE7539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0" w:history="1">
              <w:r w:rsidR="00AC16FF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C16FF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:rsidR="00AC16FF" w:rsidRPr="003562E9" w:rsidRDefault="00AC16FF" w:rsidP="00870F1E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AC16FF" w:rsidRPr="003562E9" w:rsidTr="00870F1E">
        <w:tc>
          <w:tcPr>
            <w:tcW w:w="11477" w:type="dxa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</w:t>
            </w:r>
            <w:r w:rsidRPr="003562E9">
              <w:rPr>
                <w:sz w:val="27"/>
                <w:szCs w:val="27"/>
              </w:rPr>
              <w:lastRenderedPageBreak/>
              <w:t xml:space="preserve">ранее чем за три года до даты подачи заявления, предусмотренного </w:t>
            </w:r>
            <w:hyperlink r:id="rId21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:rsidR="00AC16FF" w:rsidRPr="004A23EE" w:rsidRDefault="00AC16FF" w:rsidP="0087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Представлена рабочая документация Фонда</w:t>
            </w:r>
          </w:p>
        </w:tc>
      </w:tr>
      <w:tr w:rsidR="00AC16FF" w:rsidRPr="003562E9" w:rsidTr="00870F1E">
        <w:tc>
          <w:tcPr>
            <w:tcW w:w="11477" w:type="dxa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AC16FF" w:rsidRPr="003562E9" w:rsidRDefault="00AC16FF" w:rsidP="00870F1E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:rsidR="00AC16FF" w:rsidRDefault="00AC16FF" w:rsidP="00870F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31.10.2019 – </w:t>
            </w:r>
            <w:r w:rsidRPr="00A645AA">
              <w:rPr>
                <w:b/>
                <w:bCs/>
                <w:sz w:val="27"/>
                <w:szCs w:val="27"/>
              </w:rPr>
              <w:t>86,43%,</w:t>
            </w:r>
            <w:r>
              <w:rPr>
                <w:sz w:val="27"/>
                <w:szCs w:val="27"/>
              </w:rPr>
              <w:t xml:space="preserve"> </w:t>
            </w:r>
          </w:p>
          <w:p w:rsidR="00AC16FF" w:rsidRPr="003562E9" w:rsidRDefault="00AC16FF" w:rsidP="00870F1E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98,18%</w:t>
            </w:r>
          </w:p>
        </w:tc>
      </w:tr>
      <w:tr w:rsidR="00AC16FF" w:rsidRPr="003562E9" w:rsidTr="00870F1E">
        <w:tc>
          <w:tcPr>
            <w:tcW w:w="11477" w:type="dxa"/>
          </w:tcPr>
          <w:p w:rsidR="00AC16FF" w:rsidRPr="003562E9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:rsidR="00AC16FF" w:rsidRPr="003562E9" w:rsidRDefault="00AC16FF" w:rsidP="00870F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AC16FF" w:rsidRPr="00115762" w:rsidRDefault="00AC16FF" w:rsidP="00AC16FF">
      <w:pPr>
        <w:rPr>
          <w:b/>
          <w:sz w:val="28"/>
          <w:szCs w:val="28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Pr="00790D2A" w:rsidRDefault="00AC16FF" w:rsidP="00AC16FF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10</w:t>
      </w:r>
    </w:p>
    <w:p w:rsidR="00AC16FF" w:rsidRDefault="00AC16FF" w:rsidP="00AC16F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C16FF" w:rsidRPr="006C5CBC" w:rsidRDefault="00AC16FF" w:rsidP="00AC16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>1.3.6. Расширение перечня планируемых видов услуг и(или) работ по капитальному ремонту в случаях:</w:t>
      </w:r>
    </w:p>
    <w:p w:rsidR="00AC16FF" w:rsidRDefault="00AC16FF" w:rsidP="00AC16F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22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23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24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AC16FF" w:rsidRDefault="00AC16FF" w:rsidP="00AC16FF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AC16FF" w:rsidRDefault="00AC16FF" w:rsidP="00AC16FF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 Сланцевский муниципальный район Ленинг</w:t>
      </w:r>
      <w:r w:rsidRPr="00EF3107">
        <w:rPr>
          <w:rFonts w:eastAsia="Calibri"/>
          <w:b/>
          <w:sz w:val="28"/>
          <w:szCs w:val="28"/>
        </w:rPr>
        <w:t xml:space="preserve">радской области </w:t>
      </w:r>
    </w:p>
    <w:p w:rsidR="00AC16FF" w:rsidRPr="008251E7" w:rsidRDefault="00AC16FF" w:rsidP="00AC16FF">
      <w:pPr>
        <w:autoSpaceDE w:val="0"/>
        <w:autoSpaceDN w:val="0"/>
        <w:adjustRightInd w:val="0"/>
        <w:spacing w:before="120"/>
        <w:ind w:firstLine="539"/>
        <w:jc w:val="center"/>
        <w:rPr>
          <w:bCs/>
          <w:sz w:val="26"/>
          <w:szCs w:val="26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6"/>
        <w:gridCol w:w="9122"/>
        <w:gridCol w:w="2552"/>
        <w:gridCol w:w="2948"/>
      </w:tblGrid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просп. Молодежный, д. 17</w:t>
            </w:r>
            <w:r>
              <w:rPr>
                <w:sz w:val="28"/>
                <w:szCs w:val="28"/>
              </w:rPr>
              <w:t xml:space="preserve"> – </w:t>
            </w:r>
            <w:r w:rsidRPr="008251E7">
              <w:rPr>
                <w:bCs/>
                <w:sz w:val="28"/>
                <w:szCs w:val="28"/>
              </w:rPr>
              <w:t>включение работ по капитальному ремонту фундамент</w:t>
            </w:r>
            <w:r>
              <w:rPr>
                <w:bCs/>
                <w:sz w:val="28"/>
                <w:szCs w:val="28"/>
              </w:rPr>
              <w:t>а на период 2023-2025 годов</w:t>
            </w:r>
            <w:r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1990 года постройки </w:t>
            </w:r>
          </w:p>
        </w:tc>
        <w:tc>
          <w:tcPr>
            <w:tcW w:w="5500" w:type="dxa"/>
            <w:gridSpan w:val="2"/>
          </w:tcPr>
          <w:p w:rsidR="00AC16FF" w:rsidRPr="00014E71" w:rsidRDefault="00AC16FF" w:rsidP="00870F1E">
            <w:pPr>
              <w:autoSpaceDE w:val="0"/>
              <w:autoSpaceDN w:val="0"/>
              <w:adjustRightInd w:val="0"/>
            </w:pPr>
            <w:r w:rsidRPr="00FF2E0C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9A7E92" w:rsidRDefault="00AC16FF" w:rsidP="00870F1E">
            <w:pPr>
              <w:tabs>
                <w:tab w:val="center" w:pos="4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19б</w:t>
            </w:r>
            <w:r>
              <w:rPr>
                <w:sz w:val="28"/>
                <w:szCs w:val="28"/>
              </w:rPr>
              <w:t xml:space="preserve"> - </w:t>
            </w:r>
            <w:r w:rsidRPr="009A7E92">
              <w:rPr>
                <w:bCs/>
                <w:sz w:val="28"/>
                <w:szCs w:val="28"/>
              </w:rPr>
              <w:t>включение работ по капитальному ремонту фундамента на период 202</w:t>
            </w:r>
            <w:r>
              <w:rPr>
                <w:bCs/>
                <w:sz w:val="28"/>
                <w:szCs w:val="28"/>
              </w:rPr>
              <w:t>9</w:t>
            </w:r>
            <w:r w:rsidRPr="009A7E9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31</w:t>
            </w:r>
            <w:r w:rsidRPr="009A7E92">
              <w:rPr>
                <w:bCs/>
                <w:sz w:val="28"/>
                <w:szCs w:val="28"/>
              </w:rPr>
              <w:t xml:space="preserve"> годов</w:t>
            </w:r>
            <w:r w:rsidRPr="009A7E92"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tabs>
                <w:tab w:val="center" w:pos="4453"/>
              </w:tabs>
              <w:rPr>
                <w:sz w:val="28"/>
                <w:szCs w:val="28"/>
              </w:rPr>
            </w:pPr>
            <w:r w:rsidRPr="009A7E9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8</w:t>
            </w:r>
            <w:r w:rsidRPr="009A7E92">
              <w:rPr>
                <w:sz w:val="28"/>
                <w:szCs w:val="28"/>
              </w:rPr>
              <w:t>0 года постройки</w:t>
            </w:r>
          </w:p>
        </w:tc>
        <w:tc>
          <w:tcPr>
            <w:tcW w:w="5500" w:type="dxa"/>
            <w:gridSpan w:val="2"/>
          </w:tcPr>
          <w:p w:rsidR="00AC16FF" w:rsidRPr="00014E71" w:rsidRDefault="00AC16FF" w:rsidP="00870F1E">
            <w:pPr>
              <w:autoSpaceDE w:val="0"/>
              <w:autoSpaceDN w:val="0"/>
              <w:adjustRightInd w:val="0"/>
            </w:pPr>
            <w:r w:rsidRPr="00014E71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9A7E92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30</w:t>
            </w:r>
            <w:r>
              <w:rPr>
                <w:sz w:val="28"/>
                <w:szCs w:val="28"/>
              </w:rPr>
              <w:t xml:space="preserve"> - </w:t>
            </w:r>
            <w:r w:rsidRPr="009A7E92">
              <w:rPr>
                <w:bCs/>
                <w:sz w:val="28"/>
                <w:szCs w:val="28"/>
              </w:rPr>
              <w:t>включение работ по капитальному ремонту фундамента на период 20</w:t>
            </w:r>
            <w:r>
              <w:rPr>
                <w:bCs/>
                <w:sz w:val="28"/>
                <w:szCs w:val="28"/>
              </w:rPr>
              <w:t>35</w:t>
            </w:r>
            <w:r w:rsidRPr="009A7E92">
              <w:rPr>
                <w:bCs/>
                <w:sz w:val="28"/>
                <w:szCs w:val="28"/>
              </w:rPr>
              <w:t>-203</w:t>
            </w:r>
            <w:r>
              <w:rPr>
                <w:bCs/>
                <w:sz w:val="28"/>
                <w:szCs w:val="28"/>
              </w:rPr>
              <w:t>7</w:t>
            </w:r>
            <w:r w:rsidRPr="009A7E92">
              <w:rPr>
                <w:bCs/>
                <w:sz w:val="28"/>
                <w:szCs w:val="28"/>
              </w:rPr>
              <w:t xml:space="preserve"> годов</w:t>
            </w:r>
            <w:r w:rsidRPr="009A7E92"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 w:rsidRPr="009A7E92">
              <w:rPr>
                <w:sz w:val="28"/>
                <w:szCs w:val="28"/>
              </w:rPr>
              <w:t>дом 198</w:t>
            </w:r>
            <w:r>
              <w:rPr>
                <w:sz w:val="28"/>
                <w:szCs w:val="28"/>
              </w:rPr>
              <w:t>8</w:t>
            </w:r>
            <w:r w:rsidRPr="009A7E92">
              <w:rPr>
                <w:sz w:val="28"/>
                <w:szCs w:val="28"/>
              </w:rPr>
              <w:t xml:space="preserve">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31762A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30а</w:t>
            </w:r>
            <w:r>
              <w:rPr>
                <w:sz w:val="28"/>
                <w:szCs w:val="28"/>
              </w:rPr>
              <w:t xml:space="preserve"> – включение работ по капитальному ремонту фундамента на период  на период 2035-2037 годов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1985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31762A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2F22DC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30б</w:t>
            </w:r>
            <w:r>
              <w:rPr>
                <w:sz w:val="28"/>
                <w:szCs w:val="28"/>
              </w:rPr>
              <w:t xml:space="preserve"> - </w:t>
            </w:r>
            <w:r w:rsidRPr="002F22DC">
              <w:rPr>
                <w:sz w:val="28"/>
                <w:szCs w:val="28"/>
              </w:rPr>
              <w:t>включение работ по капитальному ремонту фундамента на период  на период 2035-2037 годов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1984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31762A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2F22DC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32г</w:t>
            </w:r>
            <w:r w:rsidRPr="002F2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F22DC">
              <w:rPr>
                <w:sz w:val="28"/>
                <w:szCs w:val="28"/>
              </w:rPr>
              <w:t>включение работ по капитальному ремонту фундамента на период  2035-2037 годов</w:t>
            </w:r>
          </w:p>
          <w:p w:rsidR="00AC16FF" w:rsidRPr="00EA3D08" w:rsidRDefault="00AC16FF" w:rsidP="00870F1E">
            <w:pPr>
              <w:tabs>
                <w:tab w:val="left" w:pos="39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1993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31762A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7367C7" w:rsidRDefault="00AC16FF" w:rsidP="00870F1E">
            <w:pPr>
              <w:tabs>
                <w:tab w:val="left" w:pos="5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34а</w:t>
            </w:r>
            <w:r>
              <w:rPr>
                <w:sz w:val="28"/>
                <w:szCs w:val="28"/>
              </w:rPr>
              <w:t> –  </w:t>
            </w:r>
            <w:r w:rsidRPr="007367C7">
              <w:rPr>
                <w:sz w:val="28"/>
                <w:szCs w:val="28"/>
              </w:rPr>
              <w:t>включение работ по капитальному ремонту фундамента на период  2035-2037 годов</w:t>
            </w:r>
          </w:p>
          <w:p w:rsidR="00AC16FF" w:rsidRPr="00EA3D08" w:rsidRDefault="00AC16FF" w:rsidP="00870F1E">
            <w:pPr>
              <w:tabs>
                <w:tab w:val="center" w:pos="4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 1986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31762A">
              <w:lastRenderedPageBreak/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7367C7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Ленина, д. 34б</w:t>
            </w:r>
            <w:r>
              <w:rPr>
                <w:sz w:val="28"/>
                <w:szCs w:val="28"/>
              </w:rPr>
              <w:t xml:space="preserve"> - </w:t>
            </w:r>
            <w:r w:rsidRPr="007367C7">
              <w:rPr>
                <w:sz w:val="28"/>
                <w:szCs w:val="28"/>
              </w:rPr>
              <w:t>включение работ по капитальному ремонту фундамента на период  2035-2037 годов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1990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31762A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Шахтерской Славы, д. 14, корп. 1</w:t>
            </w:r>
            <w:r>
              <w:rPr>
                <w:sz w:val="28"/>
                <w:szCs w:val="28"/>
              </w:rPr>
              <w:t xml:space="preserve"> - </w:t>
            </w:r>
            <w:r w:rsidRPr="007367C7">
              <w:rPr>
                <w:sz w:val="28"/>
                <w:szCs w:val="28"/>
              </w:rPr>
              <w:t>включение работ по капитальному ремонту фундамента на период  20</w:t>
            </w:r>
            <w:r>
              <w:rPr>
                <w:sz w:val="28"/>
                <w:szCs w:val="28"/>
              </w:rPr>
              <w:t>23</w:t>
            </w:r>
            <w:r w:rsidRPr="007367C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7367C7">
              <w:rPr>
                <w:sz w:val="28"/>
                <w:szCs w:val="28"/>
              </w:rPr>
              <w:t xml:space="preserve"> годов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1996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171AE9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552FBE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Шахтерской Славы, д. 5</w:t>
            </w:r>
            <w:r>
              <w:rPr>
                <w:sz w:val="28"/>
                <w:szCs w:val="28"/>
              </w:rPr>
              <w:t xml:space="preserve"> – </w:t>
            </w:r>
            <w:r w:rsidRPr="00552FBE">
              <w:rPr>
                <w:sz w:val="28"/>
                <w:szCs w:val="28"/>
              </w:rPr>
              <w:t xml:space="preserve">включение работ по капитальному ремонту фундамента на период  </w:t>
            </w:r>
            <w:r>
              <w:rPr>
                <w:sz w:val="28"/>
                <w:szCs w:val="28"/>
              </w:rPr>
              <w:t>2035-2037</w:t>
            </w:r>
            <w:r w:rsidRPr="00552FBE">
              <w:rPr>
                <w:sz w:val="28"/>
                <w:szCs w:val="28"/>
              </w:rPr>
              <w:t xml:space="preserve"> годов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1986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171AE9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334391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>. Сланцы, ул. Шахтерской Славы, д. 10</w:t>
            </w:r>
            <w:r>
              <w:rPr>
                <w:sz w:val="28"/>
                <w:szCs w:val="28"/>
              </w:rPr>
              <w:t xml:space="preserve"> - </w:t>
            </w:r>
            <w:r w:rsidRPr="00334391">
              <w:rPr>
                <w:bCs/>
                <w:sz w:val="28"/>
                <w:szCs w:val="28"/>
              </w:rPr>
              <w:t>включение работ по капитальному ремонту фундамента на период 2035-2037 годов</w:t>
            </w:r>
            <w:r w:rsidRPr="00334391"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 w:rsidRPr="00334391">
              <w:rPr>
                <w:sz w:val="28"/>
                <w:szCs w:val="28"/>
              </w:rPr>
              <w:t xml:space="preserve">дом  </w:t>
            </w:r>
            <w:r>
              <w:rPr>
                <w:sz w:val="28"/>
                <w:szCs w:val="28"/>
              </w:rPr>
              <w:t xml:space="preserve">1991 </w:t>
            </w:r>
            <w:r w:rsidRPr="00334391">
              <w:rPr>
                <w:sz w:val="28"/>
                <w:szCs w:val="28"/>
              </w:rPr>
              <w:t>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171AE9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334391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 xml:space="preserve">. Сланцы, ул. Шахтерской Славы, д. </w:t>
            </w:r>
            <w:r>
              <w:rPr>
                <w:sz w:val="28"/>
                <w:szCs w:val="28"/>
              </w:rPr>
              <w:t xml:space="preserve">3 - </w:t>
            </w:r>
            <w:r w:rsidRPr="00334391">
              <w:rPr>
                <w:bCs/>
                <w:sz w:val="28"/>
                <w:szCs w:val="28"/>
              </w:rPr>
              <w:t>включение работ по капитальному ремонту фундамента на период 20</w:t>
            </w:r>
            <w:r>
              <w:rPr>
                <w:bCs/>
                <w:sz w:val="28"/>
                <w:szCs w:val="28"/>
              </w:rPr>
              <w:t>35</w:t>
            </w:r>
            <w:r w:rsidRPr="00334391">
              <w:rPr>
                <w:bCs/>
                <w:sz w:val="28"/>
                <w:szCs w:val="28"/>
              </w:rPr>
              <w:t>-203</w:t>
            </w:r>
            <w:r>
              <w:rPr>
                <w:bCs/>
                <w:sz w:val="28"/>
                <w:szCs w:val="28"/>
              </w:rPr>
              <w:t>7</w:t>
            </w:r>
            <w:r w:rsidRPr="00334391">
              <w:rPr>
                <w:bCs/>
                <w:sz w:val="28"/>
                <w:szCs w:val="28"/>
              </w:rPr>
              <w:t xml:space="preserve"> годов</w:t>
            </w:r>
            <w:r w:rsidRPr="00334391"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 w:rsidRPr="00334391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1986</w:t>
            </w:r>
            <w:r w:rsidRPr="00334391">
              <w:rPr>
                <w:sz w:val="28"/>
                <w:szCs w:val="28"/>
              </w:rPr>
              <w:t xml:space="preserve"> года постройки</w:t>
            </w:r>
          </w:p>
        </w:tc>
        <w:tc>
          <w:tcPr>
            <w:tcW w:w="5500" w:type="dxa"/>
            <w:gridSpan w:val="2"/>
          </w:tcPr>
          <w:p w:rsidR="00AC16FF" w:rsidRDefault="00AC16FF" w:rsidP="00870F1E">
            <w:r w:rsidRPr="00171AE9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334391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 xml:space="preserve">. Сланцы, ул. Ленина, д. </w:t>
            </w:r>
            <w:r>
              <w:rPr>
                <w:sz w:val="28"/>
                <w:szCs w:val="28"/>
              </w:rPr>
              <w:t xml:space="preserve">25, корп.8 - </w:t>
            </w:r>
            <w:r w:rsidRPr="00334391">
              <w:rPr>
                <w:bCs/>
                <w:sz w:val="28"/>
                <w:szCs w:val="28"/>
              </w:rPr>
              <w:t>включение работ по капитальному ремонту фундамента на период 20</w:t>
            </w:r>
            <w:r>
              <w:rPr>
                <w:bCs/>
                <w:sz w:val="28"/>
                <w:szCs w:val="28"/>
              </w:rPr>
              <w:t>29</w:t>
            </w:r>
            <w:r w:rsidRPr="00334391">
              <w:rPr>
                <w:bCs/>
                <w:sz w:val="28"/>
                <w:szCs w:val="28"/>
              </w:rPr>
              <w:t>-203</w:t>
            </w:r>
            <w:r>
              <w:rPr>
                <w:bCs/>
                <w:sz w:val="28"/>
                <w:szCs w:val="28"/>
              </w:rPr>
              <w:t>1</w:t>
            </w:r>
            <w:r w:rsidRPr="00334391">
              <w:rPr>
                <w:bCs/>
                <w:sz w:val="28"/>
                <w:szCs w:val="28"/>
              </w:rPr>
              <w:t xml:space="preserve"> годов</w:t>
            </w:r>
            <w:r w:rsidRPr="00334391"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 w:rsidRPr="00334391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1998</w:t>
            </w:r>
            <w:r w:rsidRPr="00334391">
              <w:rPr>
                <w:sz w:val="28"/>
                <w:szCs w:val="28"/>
              </w:rPr>
              <w:t xml:space="preserve"> года постройки</w:t>
            </w:r>
          </w:p>
        </w:tc>
        <w:tc>
          <w:tcPr>
            <w:tcW w:w="5500" w:type="dxa"/>
            <w:gridSpan w:val="2"/>
          </w:tcPr>
          <w:p w:rsidR="00AC16FF" w:rsidRPr="00014E71" w:rsidRDefault="00AC16FF" w:rsidP="00870F1E">
            <w:pPr>
              <w:autoSpaceDE w:val="0"/>
              <w:autoSpaceDN w:val="0"/>
              <w:adjustRightInd w:val="0"/>
            </w:pPr>
            <w:r w:rsidRPr="00014E71">
              <w:t>Документы в наличии</w:t>
            </w:r>
          </w:p>
        </w:tc>
      </w:tr>
      <w:tr w:rsidR="00AC16FF" w:rsidRPr="00790D2A" w:rsidTr="00870F1E">
        <w:tc>
          <w:tcPr>
            <w:tcW w:w="546" w:type="dxa"/>
            <w:shd w:val="clear" w:color="auto" w:fill="auto"/>
            <w:vAlign w:val="center"/>
          </w:tcPr>
          <w:p w:rsidR="00AC16FF" w:rsidRPr="0092534D" w:rsidRDefault="00AC16FF" w:rsidP="00AC16FF">
            <w:pPr>
              <w:pStyle w:val="a7"/>
              <w:numPr>
                <w:ilvl w:val="0"/>
                <w:numId w:val="38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2" w:type="dxa"/>
          </w:tcPr>
          <w:p w:rsidR="00AC16FF" w:rsidRPr="009A7E92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3D08">
              <w:rPr>
                <w:sz w:val="28"/>
                <w:szCs w:val="28"/>
              </w:rPr>
              <w:t xml:space="preserve">. Сланцы, ул. </w:t>
            </w:r>
            <w:r w:rsidR="00AE7539">
              <w:rPr>
                <w:sz w:val="28"/>
                <w:szCs w:val="28"/>
              </w:rPr>
              <w:t>Шахтерской Славы</w:t>
            </w:r>
            <w:bookmarkStart w:id="18" w:name="_GoBack"/>
            <w:bookmarkEnd w:id="18"/>
            <w:r w:rsidRPr="00EA3D08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14, корп.2</w:t>
            </w:r>
            <w:r w:rsidRPr="009A7E9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9A7E92">
              <w:rPr>
                <w:bCs/>
                <w:sz w:val="28"/>
                <w:szCs w:val="28"/>
              </w:rPr>
              <w:t>включение работ по капитальному ремонту фундамента на период 2035-2037 годов</w:t>
            </w:r>
            <w:r w:rsidRPr="009A7E92">
              <w:rPr>
                <w:sz w:val="28"/>
                <w:szCs w:val="28"/>
              </w:rPr>
              <w:t xml:space="preserve"> </w:t>
            </w:r>
          </w:p>
          <w:p w:rsidR="00AC16FF" w:rsidRPr="00EA3D08" w:rsidRDefault="00AC16FF" w:rsidP="00870F1E">
            <w:pPr>
              <w:rPr>
                <w:sz w:val="28"/>
                <w:szCs w:val="28"/>
              </w:rPr>
            </w:pPr>
            <w:r w:rsidRPr="009A7E92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2004</w:t>
            </w:r>
            <w:r w:rsidRPr="009A7E92">
              <w:rPr>
                <w:sz w:val="28"/>
                <w:szCs w:val="28"/>
              </w:rPr>
              <w:t xml:space="preserve"> года постройки</w:t>
            </w:r>
          </w:p>
        </w:tc>
        <w:tc>
          <w:tcPr>
            <w:tcW w:w="5500" w:type="dxa"/>
            <w:gridSpan w:val="2"/>
          </w:tcPr>
          <w:p w:rsidR="00AC16FF" w:rsidRPr="00014E71" w:rsidRDefault="00AC16FF" w:rsidP="00870F1E">
            <w:pPr>
              <w:autoSpaceDE w:val="0"/>
              <w:autoSpaceDN w:val="0"/>
              <w:adjustRightInd w:val="0"/>
            </w:pPr>
            <w:r w:rsidRPr="00014E71">
              <w:t>Документы в наличии</w:t>
            </w:r>
          </w:p>
        </w:tc>
      </w:tr>
      <w:tr w:rsidR="00AC16FF" w:rsidRPr="00790D2A" w:rsidTr="00870F1E">
        <w:trPr>
          <w:trHeight w:val="864"/>
        </w:trPr>
        <w:tc>
          <w:tcPr>
            <w:tcW w:w="12220" w:type="dxa"/>
            <w:gridSpan w:val="3"/>
            <w:shd w:val="clear" w:color="auto" w:fill="auto"/>
          </w:tcPr>
          <w:p w:rsidR="00AC16FF" w:rsidRPr="008A3575" w:rsidRDefault="00AC16FF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A3575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AC16FF" w:rsidRPr="006C5CBC" w:rsidRDefault="00AC16FF" w:rsidP="00870F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AC16FF" w:rsidRPr="006C5CBC" w:rsidRDefault="00AC16FF" w:rsidP="00870F1E">
            <w:pPr>
              <w:rPr>
                <w:b/>
                <w:sz w:val="28"/>
                <w:szCs w:val="28"/>
              </w:rPr>
            </w:pPr>
            <w:r w:rsidRPr="006C5CBC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C16FF" w:rsidRPr="00790D2A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заявление (пункт 3.2. Порядка)</w:t>
            </w:r>
          </w:p>
        </w:tc>
        <w:tc>
          <w:tcPr>
            <w:tcW w:w="2948" w:type="dxa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В наличии</w:t>
            </w:r>
          </w:p>
        </w:tc>
      </w:tr>
      <w:tr w:rsidR="00AC16FF" w:rsidRPr="00790D2A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сведения по форме согласно приложению 8 к Порядку (подпункт 1 пункта 3.13 Порядка)</w:t>
            </w:r>
          </w:p>
          <w:p w:rsidR="00AC16FF" w:rsidRPr="00386B12" w:rsidRDefault="00AC16FF" w:rsidP="00870F1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В наличии</w:t>
            </w:r>
          </w:p>
        </w:tc>
      </w:tr>
      <w:tr w:rsidR="00AC16FF" w:rsidRPr="00790D2A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lastRenderedPageBreak/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25" w:history="1">
              <w:r w:rsidRPr="00386B12">
                <w:rPr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386B12">
              <w:rPr>
                <w:sz w:val="28"/>
                <w:szCs w:val="28"/>
              </w:rPr>
              <w:t xml:space="preserve"> Порядка (подпункт 2 пункта 3.13 Порядка)</w:t>
            </w:r>
          </w:p>
          <w:p w:rsidR="00AC16FF" w:rsidRPr="00386B12" w:rsidRDefault="00AC16FF" w:rsidP="00870F1E">
            <w:pPr>
              <w:rPr>
                <w:sz w:val="28"/>
                <w:szCs w:val="28"/>
              </w:rPr>
            </w:pPr>
          </w:p>
          <w:p w:rsidR="00AC16FF" w:rsidRPr="00386B12" w:rsidRDefault="00AC16FF" w:rsidP="00870F1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по домам 2,9,13,14, по остальным представлен акт установления наличия конструктивного элемента </w:t>
            </w:r>
          </w:p>
          <w:p w:rsidR="00AC16FF" w:rsidRPr="00386B12" w:rsidRDefault="00AC16FF" w:rsidP="00870F1E">
            <w:pPr>
              <w:rPr>
                <w:sz w:val="28"/>
                <w:szCs w:val="28"/>
              </w:rPr>
            </w:pPr>
          </w:p>
        </w:tc>
      </w:tr>
      <w:tr w:rsidR="00AC16FF" w:rsidRPr="00A97EB4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  <w:r w:rsidRPr="00FF2E0C">
              <w:rPr>
                <w:sz w:val="28"/>
                <w:szCs w:val="28"/>
              </w:rPr>
              <w:t>В наличии по домам</w:t>
            </w:r>
            <w:r>
              <w:t xml:space="preserve"> 2,9,13,14,</w:t>
            </w:r>
            <w:r>
              <w:rPr>
                <w:sz w:val="28"/>
                <w:szCs w:val="28"/>
              </w:rPr>
              <w:t xml:space="preserve"> по остальным представлен акт установления наличия конструктивного элемента </w:t>
            </w:r>
          </w:p>
          <w:p w:rsidR="00AC16FF" w:rsidRDefault="00AC16FF" w:rsidP="00870F1E">
            <w:pPr>
              <w:jc w:val="center"/>
            </w:pPr>
          </w:p>
          <w:p w:rsidR="00AC16FF" w:rsidRPr="009F67A3" w:rsidRDefault="00AC16FF" w:rsidP="00870F1E">
            <w:pPr>
              <w:jc w:val="center"/>
            </w:pPr>
          </w:p>
        </w:tc>
      </w:tr>
      <w:tr w:rsidR="00AC16FF" w:rsidRPr="00A97EB4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C16FF" w:rsidRPr="008251E7" w:rsidRDefault="00AC16FF" w:rsidP="00870F1E">
            <w:r w:rsidRPr="008251E7">
              <w:t xml:space="preserve">В наличии </w:t>
            </w:r>
          </w:p>
        </w:tc>
      </w:tr>
      <w:tr w:rsidR="00AC16FF" w:rsidRPr="00A97EB4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26" w:history="1">
              <w:r w:rsidRPr="00386B12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386B12">
              <w:rPr>
                <w:sz w:val="28"/>
                <w:szCs w:val="28"/>
              </w:rPr>
              <w:t xml:space="preserve"> Порядка (подпункт 5 пункта 3.13 Порядка)</w:t>
            </w:r>
          </w:p>
          <w:p w:rsidR="00AC16FF" w:rsidRPr="00386B12" w:rsidRDefault="00AC16FF" w:rsidP="00870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C16FF" w:rsidRPr="00386B12" w:rsidRDefault="00AC16FF" w:rsidP="00870F1E">
            <w:pPr>
              <w:rPr>
                <w:sz w:val="28"/>
                <w:szCs w:val="28"/>
              </w:rPr>
            </w:pPr>
          </w:p>
        </w:tc>
      </w:tr>
      <w:tr w:rsidR="00AC16FF" w:rsidRPr="00A97EB4" w:rsidTr="00870F1E">
        <w:tc>
          <w:tcPr>
            <w:tcW w:w="12220" w:type="dxa"/>
            <w:gridSpan w:val="3"/>
            <w:shd w:val="clear" w:color="auto" w:fill="auto"/>
          </w:tcPr>
          <w:p w:rsidR="00AC16FF" w:rsidRPr="00386B12" w:rsidRDefault="00AC16FF" w:rsidP="00AC1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12">
              <w:rPr>
                <w:sz w:val="28"/>
                <w:szCs w:val="2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 (подпункт 6 пункта 3.13 Порядка)</w:t>
            </w:r>
          </w:p>
        </w:tc>
        <w:tc>
          <w:tcPr>
            <w:tcW w:w="2948" w:type="dxa"/>
          </w:tcPr>
          <w:p w:rsidR="00AC16FF" w:rsidRPr="00386B12" w:rsidRDefault="00AC16FF" w:rsidP="00870F1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tbl>
      <w:tblPr>
        <w:tblStyle w:val="12"/>
        <w:tblW w:w="1449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221"/>
        <w:gridCol w:w="6278"/>
      </w:tblGrid>
      <w:tr w:rsidR="00AC16FF" w:rsidRPr="00AC16FF" w:rsidTr="00870F1E">
        <w:trPr>
          <w:trHeight w:val="867"/>
        </w:trPr>
        <w:tc>
          <w:tcPr>
            <w:tcW w:w="14499" w:type="dxa"/>
            <w:gridSpan w:val="2"/>
            <w:tcBorders>
              <w:top w:val="nil"/>
              <w:left w:val="nil"/>
              <w:right w:val="nil"/>
            </w:tcBorders>
          </w:tcPr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C1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11</w:t>
            </w:r>
          </w:p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6FF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16FF" w:rsidRPr="00B411E1" w:rsidRDefault="00AC16FF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1E1">
              <w:rPr>
                <w:rFonts w:ascii="Times New Roman" w:hAnsi="Times New Roman"/>
                <w:bCs/>
                <w:sz w:val="28"/>
                <w:szCs w:val="28"/>
              </w:rPr>
              <w:t>2) ведены в эксплуатацию после завершения строительства или реконструкции;</w:t>
            </w:r>
          </w:p>
          <w:p w:rsidR="00AC16FF" w:rsidRPr="00AC16FF" w:rsidRDefault="00AC16FF" w:rsidP="00870F1E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6FF" w:rsidRPr="00AC16FF" w:rsidRDefault="00AC16FF" w:rsidP="00870F1E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6FF">
              <w:rPr>
                <w:rFonts w:ascii="Times New Roman" w:hAnsi="Times New Roman"/>
                <w:b/>
                <w:sz w:val="28"/>
                <w:szCs w:val="28"/>
              </w:rPr>
              <w:t>ООО «ВЕРИС»</w:t>
            </w:r>
          </w:p>
          <w:p w:rsidR="00AC16FF" w:rsidRPr="00AC16FF" w:rsidRDefault="00AC16FF" w:rsidP="00870F1E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AC16FF" w:rsidRPr="00AC16FF" w:rsidRDefault="00AC16FF" w:rsidP="00870F1E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AC16FF" w:rsidRPr="00AC16FF" w:rsidTr="00870F1E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:rsidR="00AC16FF" w:rsidRPr="00AC16FF" w:rsidRDefault="00AC16FF" w:rsidP="00AC16FF">
                  <w:pPr>
                    <w:pStyle w:val="a7"/>
                    <w:numPr>
                      <w:ilvl w:val="0"/>
                      <w:numId w:val="39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:rsidR="00AC16FF" w:rsidRPr="00AC16FF" w:rsidRDefault="00AC16FF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AC16FF">
                    <w:rPr>
                      <w:sz w:val="28"/>
                      <w:szCs w:val="28"/>
                    </w:rPr>
                    <w:t xml:space="preserve">Приозерский район, п. Сосново, </w:t>
                  </w:r>
                  <w:proofErr w:type="spellStart"/>
                  <w:r w:rsidRPr="00AC16FF">
                    <w:rPr>
                      <w:sz w:val="28"/>
                      <w:szCs w:val="28"/>
                    </w:rPr>
                    <w:t>ул.Никитина</w:t>
                  </w:r>
                  <w:proofErr w:type="spellEnd"/>
                  <w:r w:rsidRPr="00AC16FF">
                    <w:rPr>
                      <w:sz w:val="28"/>
                      <w:szCs w:val="28"/>
                    </w:rPr>
                    <w:t>, д.8</w:t>
                  </w:r>
                </w:p>
                <w:p w:rsidR="00AC16FF" w:rsidRPr="00AC16FF" w:rsidRDefault="00AC16FF" w:rsidP="00870F1E">
                  <w:pPr>
                    <w:ind w:left="34"/>
                    <w:rPr>
                      <w:sz w:val="28"/>
                      <w:szCs w:val="28"/>
                    </w:rPr>
                  </w:pPr>
                  <w:r w:rsidRPr="00AC16FF">
                    <w:rPr>
                      <w:sz w:val="28"/>
                      <w:szCs w:val="28"/>
                    </w:rPr>
                    <w:t>Дом 2016 года постройки, 2 этажа</w:t>
                  </w:r>
                </w:p>
              </w:tc>
              <w:tc>
                <w:tcPr>
                  <w:tcW w:w="5103" w:type="dxa"/>
                </w:tcPr>
                <w:p w:rsidR="00AC16FF" w:rsidRPr="00AC16FF" w:rsidRDefault="00AC16FF" w:rsidP="00870F1E">
                  <w:pPr>
                    <w:ind w:left="34"/>
                  </w:pPr>
                  <w:r w:rsidRPr="00AC16FF">
                    <w:rPr>
                      <w:sz w:val="28"/>
                      <w:szCs w:val="28"/>
                    </w:rPr>
                    <w:t>Пункт 2.1. Сведений по форме приложения № 2 к Порядку № 625 заполнен ненадлежащим образом</w:t>
                  </w:r>
                </w:p>
              </w:tc>
            </w:tr>
          </w:tbl>
          <w:p w:rsidR="00AC16FF" w:rsidRPr="00AC16FF" w:rsidRDefault="00AC16FF" w:rsidP="00870F1E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AC16FF" w:rsidRPr="00AC16FF" w:rsidRDefault="00AC16FF" w:rsidP="00870F1E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6FF" w:rsidRPr="00AC16FF" w:rsidTr="00870F1E">
        <w:trPr>
          <w:trHeight w:val="424"/>
        </w:trPr>
        <w:tc>
          <w:tcPr>
            <w:tcW w:w="8221" w:type="dxa"/>
          </w:tcPr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6FF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6278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C16FF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AC16FF" w:rsidRPr="00AC16FF" w:rsidTr="00870F1E">
        <w:trPr>
          <w:trHeight w:val="416"/>
        </w:trPr>
        <w:tc>
          <w:tcPr>
            <w:tcW w:w="8221" w:type="dxa"/>
          </w:tcPr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6278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AC16FF" w:rsidRPr="00AC16FF" w:rsidTr="00870F1E">
        <w:trPr>
          <w:trHeight w:val="144"/>
        </w:trPr>
        <w:tc>
          <w:tcPr>
            <w:tcW w:w="8221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C16FF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AC16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>В наличии, заполнены не все необходимые графы в соответствии с Порядком № 625 (отсутствует классификационный код дома в ФИАС)</w:t>
            </w:r>
          </w:p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6FF" w:rsidRPr="00AC16FF" w:rsidTr="00870F1E">
        <w:trPr>
          <w:trHeight w:val="144"/>
        </w:trPr>
        <w:tc>
          <w:tcPr>
            <w:tcW w:w="8221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6FF" w:rsidRPr="00AC16FF" w:rsidTr="00870F1E">
        <w:trPr>
          <w:trHeight w:val="144"/>
        </w:trPr>
        <w:tc>
          <w:tcPr>
            <w:tcW w:w="8221" w:type="dxa"/>
          </w:tcPr>
          <w:p w:rsidR="00AC16FF" w:rsidRPr="00314525" w:rsidRDefault="00AC16FF" w:rsidP="00870F1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14525">
              <w:rPr>
                <w:rFonts w:ascii="Times New Roman" w:hAnsi="Times New Roman"/>
                <w:sz w:val="28"/>
                <w:szCs w:val="28"/>
              </w:rPr>
              <w:t>Копия акта ввода в эксплуатацию многоквартирного дома</w:t>
            </w:r>
          </w:p>
          <w:p w:rsidR="00AC16FF" w:rsidRPr="00AC16FF" w:rsidRDefault="00AC16FF" w:rsidP="00870F1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AC16FF" w:rsidRPr="00AC16FF" w:rsidRDefault="00AC16FF" w:rsidP="00870F1E">
            <w:pPr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6F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AC16FF" w:rsidRPr="00AC16FF" w:rsidRDefault="00AC16FF" w:rsidP="00AC16FF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AC16FF" w:rsidRDefault="00AC16FF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05F74" w:rsidRDefault="00C05F74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p w:rsidR="00CC4E7A" w:rsidRPr="0009436F" w:rsidRDefault="00CC4E7A" w:rsidP="00CC4E7A">
      <w:pPr>
        <w:spacing w:after="120" w:line="240" w:lineRule="atLeast"/>
        <w:ind w:firstLine="567"/>
        <w:jc w:val="right"/>
        <w:rPr>
          <w:sz w:val="20"/>
          <w:szCs w:val="20"/>
        </w:rPr>
      </w:pPr>
    </w:p>
    <w:sectPr w:rsidR="00CC4E7A" w:rsidRPr="0009436F" w:rsidSect="00E13A4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6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E6AAA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7EE7D2A"/>
    <w:multiLevelType w:val="hybridMultilevel"/>
    <w:tmpl w:val="1C9A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07F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 w15:restartNumberingAfterBreak="0">
    <w:nsid w:val="7E43152A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8"/>
  </w:num>
  <w:num w:numId="5">
    <w:abstractNumId w:val="11"/>
  </w:num>
  <w:num w:numId="6">
    <w:abstractNumId w:val="16"/>
  </w:num>
  <w:num w:numId="7">
    <w:abstractNumId w:val="25"/>
  </w:num>
  <w:num w:numId="8">
    <w:abstractNumId w:val="36"/>
  </w:num>
  <w:num w:numId="9">
    <w:abstractNumId w:val="13"/>
  </w:num>
  <w:num w:numId="10">
    <w:abstractNumId w:val="7"/>
  </w:num>
  <w:num w:numId="11">
    <w:abstractNumId w:val="21"/>
  </w:num>
  <w:num w:numId="12">
    <w:abstractNumId w:val="3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34"/>
  </w:num>
  <w:num w:numId="20">
    <w:abstractNumId w:val="3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26"/>
  </w:num>
  <w:num w:numId="30">
    <w:abstractNumId w:val="32"/>
  </w:num>
  <w:num w:numId="31">
    <w:abstractNumId w:val="31"/>
  </w:num>
  <w:num w:numId="32">
    <w:abstractNumId w:val="1"/>
  </w:num>
  <w:num w:numId="33">
    <w:abstractNumId w:val="20"/>
  </w:num>
  <w:num w:numId="34">
    <w:abstractNumId w:val="17"/>
  </w:num>
  <w:num w:numId="35">
    <w:abstractNumId w:val="0"/>
  </w:num>
  <w:num w:numId="36">
    <w:abstractNumId w:val="35"/>
  </w:num>
  <w:num w:numId="37">
    <w:abstractNumId w:val="22"/>
  </w:num>
  <w:num w:numId="38">
    <w:abstractNumId w:val="1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C74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444"/>
    <w:rsid w:val="000A056D"/>
    <w:rsid w:val="000A2FA9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2D24"/>
    <w:rsid w:val="00122EEA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CE3"/>
    <w:rsid w:val="004C1F1B"/>
    <w:rsid w:val="004C22DA"/>
    <w:rsid w:val="004C28B5"/>
    <w:rsid w:val="004C2E16"/>
    <w:rsid w:val="004C3D1E"/>
    <w:rsid w:val="004C42FE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86E0C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60C52"/>
    <w:rsid w:val="00661026"/>
    <w:rsid w:val="0066135C"/>
    <w:rsid w:val="00661B76"/>
    <w:rsid w:val="00664A8A"/>
    <w:rsid w:val="00665296"/>
    <w:rsid w:val="00665A1A"/>
    <w:rsid w:val="0066687E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2244"/>
    <w:rsid w:val="0085249B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D0E95"/>
    <w:rsid w:val="008D2410"/>
    <w:rsid w:val="008D6623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271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16FF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E7539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33FF"/>
    <w:rsid w:val="00B15CC7"/>
    <w:rsid w:val="00B16179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94C"/>
    <w:rsid w:val="00B27F95"/>
    <w:rsid w:val="00B30F1F"/>
    <w:rsid w:val="00B349C5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630D"/>
    <w:rsid w:val="00B7690F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D0864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5F74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4E7A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A59"/>
    <w:rsid w:val="00D16B31"/>
    <w:rsid w:val="00D16D7A"/>
    <w:rsid w:val="00D17971"/>
    <w:rsid w:val="00D17A8A"/>
    <w:rsid w:val="00D17E9D"/>
    <w:rsid w:val="00D20085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3A42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60B93"/>
    <w:rsid w:val="00E6107A"/>
    <w:rsid w:val="00E616DC"/>
    <w:rsid w:val="00E62E4A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003F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C80C"/>
  <w15:docId w15:val="{77352BCA-8318-4EDA-8C5E-6E5D294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3"/>
    <w:uiPriority w:val="59"/>
    <w:rsid w:val="00C05F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F7A4AE7109C005E483FA6A51B72C4EF9621B9F6049CF2316CF70BBAFC97B991B4F960A8A6EBE0fAH0O" TargetMode="Externa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26" Type="http://schemas.openxmlformats.org/officeDocument/2006/relationships/hyperlink" Target="consultantplus://offline/ref=57C7FD978F099C2F08B1C782AB4AA84125D94D5BD3A1E5C20CE82C93C781E1A9032FD6E478480ECC4BT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6AE35EEDD17994B0C8D22EA0DCD469E5612F68056CFB50E6AC9EF9409F8EB1B3F8E303848D7EF832H6O" TargetMode="External"/><Relationship Id="rId7" Type="http://schemas.openxmlformats.org/officeDocument/2006/relationships/hyperlink" Target="consultantplus://offline/ref=4D6AE35EEDD17994B0C8D22EA0DCD469E5612F68056CFB50E6AC9EF9409F8EB1B3F8E303848D7EF832H6O" TargetMode="Externa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5" Type="http://schemas.openxmlformats.org/officeDocument/2006/relationships/hyperlink" Target="consultantplus://offline/ref=0DD0F7F7E094F14A499B7BC85FEFB691C9700436517DF475181EF9A5E70B49EEE835013065228802o4S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hyperlink" Target="consultantplus://offline/ref=148F7A4AE7109C005E483FA6A51B72C4EF9621B9F6049CF2316CF70BBAFC97B991B4F960A8A6EBE0fAH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F7A4AE7109C005E483FA6A51B72C4EF9621B9F6049CF2316CF70BBAFC97B991B4F960A8A6EBE0fAH0O" TargetMode="External"/><Relationship Id="rId11" Type="http://schemas.openxmlformats.org/officeDocument/2006/relationships/hyperlink" Target="consultantplus://offline/ref=4D6AE35EEDD17994B0C8D22EA0DCD469E5612F68056CFB50E6AC9EF9409F8EB1B3F8E303848D7EF832H6O" TargetMode="External"/><Relationship Id="rId24" Type="http://schemas.openxmlformats.org/officeDocument/2006/relationships/hyperlink" Target="consultantplus://offline/ref=3238BD92AC537712D4AC7F2A5553546F43FEA7B9111541BE8A4B4CA67E38801A9B8D31A6B451D7A1n3R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23" Type="http://schemas.openxmlformats.org/officeDocument/2006/relationships/hyperlink" Target="consultantplus://offline/ref=3238BD92AC537712D4AC7F2A5553546F43FEA5BF151141BE8A4B4CA67E38801A9B8D31A6B451D7A8n3RF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19" Type="http://schemas.openxmlformats.org/officeDocument/2006/relationships/hyperlink" Target="consultantplus://offline/ref=0F4B6BA50A238E1A1841754773E83C973EDBA87E2A2EEEE8BD889956486D2206A90FC045E2362C1F49B886F5D9EBF0E8638D6C9B9F29BF89KFP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AE35EEDD17994B0C8D22EA0DCD469E5612F68056CFB50E6AC9EF9409F8EB1B3F8E303848D7EF832H6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Relationship Id="rId22" Type="http://schemas.openxmlformats.org/officeDocument/2006/relationships/hyperlink" Target="consultantplus://offline/ref=3238BD92AC537712D4AC603B4053546F40FFA6B81E1341BE8A4B4CA67E38801A9B8D31A6B450D5A1n3RD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F50-1F94-4A8B-9899-37405D6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7041</Words>
  <Characters>52263</Characters>
  <Application>Microsoft Office Word</Application>
  <DocSecurity>0</DocSecurity>
  <Lines>435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Ирина Александровна Прохорова</cp:lastModifiedBy>
  <cp:revision>12</cp:revision>
  <cp:lastPrinted>2019-12-23T07:43:00Z</cp:lastPrinted>
  <dcterms:created xsi:type="dcterms:W3CDTF">2019-12-28T13:02:00Z</dcterms:created>
  <dcterms:modified xsi:type="dcterms:W3CDTF">2020-01-13T10:19:00Z</dcterms:modified>
</cp:coreProperties>
</file>